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944F" w14:textId="585B700C" w:rsidR="00ED0E82" w:rsidRPr="0050526F" w:rsidRDefault="000F20C0" w:rsidP="00ED0E8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es-ES"/>
        </w:rPr>
        <w:t>6</w:t>
      </w:r>
      <w:r w:rsidR="00FB2C5D" w:rsidRPr="0050526F">
        <w:rPr>
          <w:rFonts w:ascii="Arial" w:eastAsia="Arial" w:hAnsi="Arial" w:cs="Arial"/>
          <w:b/>
          <w:color w:val="000000" w:themeColor="text1"/>
          <w:sz w:val="24"/>
          <w:szCs w:val="24"/>
          <w:lang w:bidi="es-ES"/>
        </w:rPr>
        <w:t xml:space="preserve"> de septiembre de 2023</w:t>
      </w:r>
    </w:p>
    <w:p w14:paraId="6EAB1E2F" w14:textId="65AF1024" w:rsidR="00283FB8" w:rsidRPr="0050526F" w:rsidRDefault="00724CD1" w:rsidP="004017A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0526F">
        <w:rPr>
          <w:rFonts w:ascii="Arial" w:eastAsia="Arial" w:hAnsi="Arial" w:cs="Arial"/>
          <w:b/>
          <w:sz w:val="24"/>
          <w:szCs w:val="24"/>
          <w:lang w:bidi="es-ES"/>
        </w:rPr>
        <w:t xml:space="preserve">Fujifilm </w:t>
      </w:r>
      <w:proofErr w:type="spellStart"/>
      <w:r w:rsidRPr="0050526F">
        <w:rPr>
          <w:rFonts w:ascii="Arial" w:eastAsia="Arial" w:hAnsi="Arial" w:cs="Arial"/>
          <w:b/>
          <w:sz w:val="24"/>
          <w:szCs w:val="24"/>
          <w:lang w:bidi="es-ES"/>
        </w:rPr>
        <w:t>Europe</w:t>
      </w:r>
      <w:proofErr w:type="spellEnd"/>
      <w:r w:rsidRPr="0050526F">
        <w:rPr>
          <w:rFonts w:ascii="Arial" w:eastAsia="Arial" w:hAnsi="Arial" w:cs="Arial"/>
          <w:b/>
          <w:sz w:val="24"/>
          <w:szCs w:val="24"/>
          <w:lang w:bidi="es-ES"/>
        </w:rPr>
        <w:t xml:space="preserve"> nombra a David Parker director de </w:t>
      </w:r>
      <w:proofErr w:type="spellStart"/>
      <w:r w:rsidRPr="0050526F">
        <w:rPr>
          <w:rFonts w:ascii="Arial" w:eastAsia="Arial" w:hAnsi="Arial" w:cs="Arial"/>
          <w:b/>
          <w:sz w:val="24"/>
          <w:szCs w:val="24"/>
          <w:lang w:bidi="es-ES"/>
        </w:rPr>
        <w:t>Analogue</w:t>
      </w:r>
      <w:proofErr w:type="spellEnd"/>
      <w:r w:rsidRPr="0050526F">
        <w:rPr>
          <w:rFonts w:ascii="Arial" w:eastAsia="Arial" w:hAnsi="Arial" w:cs="Arial"/>
          <w:b/>
          <w:sz w:val="24"/>
          <w:szCs w:val="24"/>
          <w:lang w:bidi="es-ES"/>
        </w:rPr>
        <w:t xml:space="preserve"> </w:t>
      </w:r>
      <w:proofErr w:type="spellStart"/>
      <w:r w:rsidRPr="0050526F">
        <w:rPr>
          <w:rFonts w:ascii="Arial" w:eastAsia="Arial" w:hAnsi="Arial" w:cs="Arial"/>
          <w:b/>
          <w:sz w:val="24"/>
          <w:szCs w:val="24"/>
          <w:lang w:bidi="es-ES"/>
        </w:rPr>
        <w:t>Packaging</w:t>
      </w:r>
      <w:proofErr w:type="spellEnd"/>
      <w:r w:rsidRPr="0050526F">
        <w:rPr>
          <w:rFonts w:ascii="Arial" w:eastAsia="Arial" w:hAnsi="Arial" w:cs="Arial"/>
          <w:b/>
          <w:sz w:val="24"/>
          <w:szCs w:val="24"/>
          <w:lang w:bidi="es-ES"/>
        </w:rPr>
        <w:t xml:space="preserve"> de la región EMEA</w:t>
      </w:r>
    </w:p>
    <w:p w14:paraId="5B34B541" w14:textId="2279656E" w:rsidR="000E0017" w:rsidRPr="0050526F" w:rsidRDefault="0011598D" w:rsidP="004017A0">
      <w:pPr>
        <w:spacing w:line="360" w:lineRule="auto"/>
        <w:jc w:val="both"/>
        <w:rPr>
          <w:rFonts w:ascii="Arial" w:hAnsi="Arial" w:cs="Arial"/>
        </w:rPr>
      </w:pPr>
      <w:r w:rsidRPr="0050526F">
        <w:rPr>
          <w:rFonts w:ascii="Arial" w:eastAsia="Arial" w:hAnsi="Arial" w:cs="Arial"/>
          <w:lang w:bidi="es-ES"/>
        </w:rPr>
        <w:t xml:space="preserve">Fujifilm </w:t>
      </w:r>
      <w:proofErr w:type="spellStart"/>
      <w:r w:rsidRPr="0050526F">
        <w:rPr>
          <w:rFonts w:ascii="Arial" w:eastAsia="Arial" w:hAnsi="Arial" w:cs="Arial"/>
          <w:lang w:bidi="es-ES"/>
        </w:rPr>
        <w:t>Europe</w:t>
      </w:r>
      <w:proofErr w:type="spellEnd"/>
      <w:r w:rsidRPr="0050526F">
        <w:rPr>
          <w:rFonts w:ascii="Arial" w:eastAsia="Arial" w:hAnsi="Arial" w:cs="Arial"/>
          <w:lang w:bidi="es-ES"/>
        </w:rPr>
        <w:t xml:space="preserve"> se complace en anunciar el nombramiento de David Parker como director de </w:t>
      </w:r>
      <w:proofErr w:type="spellStart"/>
      <w:r w:rsidRPr="0050526F">
        <w:rPr>
          <w:rFonts w:ascii="Arial" w:eastAsia="Arial" w:hAnsi="Arial" w:cs="Arial"/>
          <w:lang w:bidi="es-ES"/>
        </w:rPr>
        <w:t>Analogue</w:t>
      </w:r>
      <w:proofErr w:type="spellEnd"/>
      <w:r w:rsidRPr="0050526F">
        <w:rPr>
          <w:rFonts w:ascii="Arial" w:eastAsia="Arial" w:hAnsi="Arial" w:cs="Arial"/>
          <w:lang w:bidi="es-ES"/>
        </w:rPr>
        <w:t xml:space="preserve"> </w:t>
      </w:r>
      <w:proofErr w:type="spellStart"/>
      <w:r w:rsidRPr="0050526F">
        <w:rPr>
          <w:rFonts w:ascii="Arial" w:eastAsia="Arial" w:hAnsi="Arial" w:cs="Arial"/>
          <w:lang w:bidi="es-ES"/>
        </w:rPr>
        <w:t>Packaging</w:t>
      </w:r>
      <w:proofErr w:type="spellEnd"/>
      <w:r w:rsidRPr="0050526F">
        <w:rPr>
          <w:rFonts w:ascii="Arial" w:eastAsia="Arial" w:hAnsi="Arial" w:cs="Arial"/>
          <w:lang w:bidi="es-ES"/>
        </w:rPr>
        <w:t xml:space="preserve"> para EMEA, bajo las órdenes de Manuel </w:t>
      </w:r>
      <w:proofErr w:type="spellStart"/>
      <w:r w:rsidRPr="0050526F">
        <w:rPr>
          <w:rFonts w:ascii="Arial" w:eastAsia="Arial" w:hAnsi="Arial" w:cs="Arial"/>
          <w:lang w:bidi="es-ES"/>
        </w:rPr>
        <w:t>Schrutt</w:t>
      </w:r>
      <w:proofErr w:type="spellEnd"/>
      <w:r w:rsidRPr="0050526F">
        <w:rPr>
          <w:rFonts w:ascii="Arial" w:eastAsia="Arial" w:hAnsi="Arial" w:cs="Arial"/>
          <w:lang w:bidi="es-ES"/>
        </w:rPr>
        <w:t xml:space="preserve">, director de </w:t>
      </w:r>
      <w:proofErr w:type="spellStart"/>
      <w:r w:rsidRPr="0050526F">
        <w:rPr>
          <w:rFonts w:ascii="Arial" w:eastAsia="Arial" w:hAnsi="Arial" w:cs="Arial"/>
          <w:lang w:bidi="es-ES"/>
        </w:rPr>
        <w:t>Packaging</w:t>
      </w:r>
      <w:proofErr w:type="spellEnd"/>
      <w:r w:rsidRPr="0050526F">
        <w:rPr>
          <w:rFonts w:ascii="Arial" w:eastAsia="Arial" w:hAnsi="Arial" w:cs="Arial"/>
          <w:lang w:bidi="es-ES"/>
        </w:rPr>
        <w:t xml:space="preserve"> de Fujifilm EMEA. En el desempeño de este cargo, David, reconocido especialista en preimpresión y producción de planchas, dirigirá la sección de productos analógicos de toda la oferta Flenex de Fujifilm, incluidas las planchas flexográficas de lavado con agua, las procesadoras, los dispositivos CTP y las soluciones de software. David colaborará con clientes (actuales y futuros), socios y equipos de ventas de Fujifilm en todos los temas técnicos y relacionados con el producto. Además, gestionará y hará crecer la red de socios de Fujifilm y continuará desarrollando nuevos productos para garantizar que la cartera de productos de Fujifilm siga siendo relevante para permitir que los equipos de ventas de Fujifilm ofrezcan soluciones completas de extremo a extremo a los clientes.</w:t>
      </w:r>
    </w:p>
    <w:p w14:paraId="381A047B" w14:textId="075FA63E" w:rsidR="0011598D" w:rsidRPr="0050526F" w:rsidRDefault="00704715" w:rsidP="004017A0">
      <w:pPr>
        <w:spacing w:line="360" w:lineRule="auto"/>
        <w:jc w:val="both"/>
        <w:rPr>
          <w:rFonts w:ascii="Arial" w:hAnsi="Arial" w:cs="Arial"/>
        </w:rPr>
      </w:pPr>
      <w:r w:rsidRPr="0050526F">
        <w:rPr>
          <w:rFonts w:ascii="Arial" w:eastAsia="Arial" w:hAnsi="Arial" w:cs="Arial"/>
          <w:lang w:bidi="es-ES"/>
        </w:rPr>
        <w:t xml:space="preserve">David trabajó anteriormente en Fujifilm como director de ventas de </w:t>
      </w:r>
      <w:proofErr w:type="spellStart"/>
      <w:r w:rsidRPr="0050526F">
        <w:rPr>
          <w:rFonts w:ascii="Arial" w:eastAsia="Arial" w:hAnsi="Arial" w:cs="Arial"/>
          <w:lang w:bidi="es-ES"/>
        </w:rPr>
        <w:t>Packaging</w:t>
      </w:r>
      <w:proofErr w:type="spellEnd"/>
      <w:r w:rsidRPr="0050526F">
        <w:rPr>
          <w:rFonts w:ascii="Arial" w:eastAsia="Arial" w:hAnsi="Arial" w:cs="Arial"/>
          <w:lang w:bidi="es-ES"/>
        </w:rPr>
        <w:t xml:space="preserve"> del Reino Unido desde noviembre de 2021 hasta 2022 y se une a Fujifilm nuevamente después de trabajar como director de ventas de Miraclon. David tiene más de 20 años de experiencia en la industria de la impresión en varios puestos de producción y desarrollo de negocios en salas de prensa. Se enorgullece de comprender y adaptar los requisitos del cliente y ayudar a implementar procesos sostenibles.</w:t>
      </w:r>
    </w:p>
    <w:p w14:paraId="37825E3F" w14:textId="2634F99D" w:rsidR="007F2757" w:rsidRPr="0050526F" w:rsidRDefault="0004424D" w:rsidP="007F2757">
      <w:pPr>
        <w:spacing w:line="360" w:lineRule="auto"/>
        <w:jc w:val="both"/>
        <w:rPr>
          <w:rFonts w:ascii="Arial" w:hAnsi="Arial" w:cs="Arial"/>
        </w:rPr>
      </w:pPr>
      <w:r w:rsidRPr="0050526F">
        <w:rPr>
          <w:rFonts w:ascii="Arial" w:eastAsia="Arial" w:hAnsi="Arial" w:cs="Arial"/>
          <w:lang w:bidi="es-ES"/>
        </w:rPr>
        <w:t>David goza de una buena reputación y es respetado dentro del sector de la impresión y dentro de Fujifilm por colegas, socios y clientes a largo plazo. Entre sus funciones, se encuentra la de visitar a socios y clientes actuales y futuros para crear nuevas conexiones con el fin de contribuir al crecimiento sostenido de Fujifilm. Asimismo, trabajará para potenciar las sinergias de las exclusivas soluciones analógicas y digitales de Fujifilm.</w:t>
      </w:r>
    </w:p>
    <w:p w14:paraId="751C5B15" w14:textId="6D6BB644" w:rsidR="006C20EF" w:rsidRPr="0050526F" w:rsidRDefault="00DC53A4" w:rsidP="006C20EF">
      <w:pPr>
        <w:spacing w:line="360" w:lineRule="auto"/>
        <w:jc w:val="both"/>
        <w:rPr>
          <w:rFonts w:ascii="Arial" w:hAnsi="Arial" w:cs="Arial"/>
        </w:rPr>
      </w:pPr>
      <w:r w:rsidRPr="0050526F">
        <w:rPr>
          <w:rFonts w:ascii="Arial" w:eastAsia="Arial" w:hAnsi="Arial" w:cs="Arial"/>
          <w:lang w:bidi="es-ES"/>
        </w:rPr>
        <w:t xml:space="preserve">David Parker comenta: «Estoy encantado de unirme al equipo de </w:t>
      </w:r>
      <w:proofErr w:type="spellStart"/>
      <w:r w:rsidRPr="0050526F">
        <w:rPr>
          <w:rFonts w:ascii="Arial" w:eastAsia="Arial" w:hAnsi="Arial" w:cs="Arial"/>
          <w:lang w:bidi="es-ES"/>
        </w:rPr>
        <w:t>packaging</w:t>
      </w:r>
      <w:proofErr w:type="spellEnd"/>
      <w:r w:rsidRPr="0050526F">
        <w:rPr>
          <w:rFonts w:ascii="Arial" w:eastAsia="Arial" w:hAnsi="Arial" w:cs="Arial"/>
          <w:lang w:bidi="es-ES"/>
        </w:rPr>
        <w:t xml:space="preserve"> de Fujifilm una vez más. Es un momento emocionante para Fujifilm ya que el sector del embalaje continúa innovando y convirtiéndose en un foco creciente y estoy encantado de ser una parte integral para impulsar esto».</w:t>
      </w:r>
    </w:p>
    <w:p w14:paraId="5DD3D98B" w14:textId="5958CEE8" w:rsidR="00D11EFC" w:rsidRPr="0050526F" w:rsidRDefault="00195FF0" w:rsidP="004017A0">
      <w:pPr>
        <w:spacing w:line="360" w:lineRule="auto"/>
        <w:jc w:val="both"/>
        <w:rPr>
          <w:rFonts w:ascii="Arial" w:hAnsi="Arial" w:cs="Arial"/>
        </w:rPr>
      </w:pPr>
      <w:r w:rsidRPr="0050526F">
        <w:rPr>
          <w:rFonts w:ascii="Arial" w:eastAsia="Arial" w:hAnsi="Arial" w:cs="Arial"/>
          <w:lang w:bidi="es-ES"/>
        </w:rPr>
        <w:lastRenderedPageBreak/>
        <w:t xml:space="preserve">Manuel </w:t>
      </w:r>
      <w:proofErr w:type="spellStart"/>
      <w:r w:rsidRPr="0050526F">
        <w:rPr>
          <w:rFonts w:ascii="Arial" w:eastAsia="Arial" w:hAnsi="Arial" w:cs="Arial"/>
          <w:lang w:bidi="es-ES"/>
        </w:rPr>
        <w:t>Schrutt</w:t>
      </w:r>
      <w:proofErr w:type="spellEnd"/>
      <w:r w:rsidRPr="0050526F">
        <w:rPr>
          <w:rFonts w:ascii="Arial" w:eastAsia="Arial" w:hAnsi="Arial" w:cs="Arial"/>
          <w:lang w:bidi="es-ES"/>
        </w:rPr>
        <w:t xml:space="preserve">, responsable de </w:t>
      </w:r>
      <w:proofErr w:type="spellStart"/>
      <w:r w:rsidRPr="0050526F">
        <w:rPr>
          <w:rFonts w:ascii="Arial" w:eastAsia="Arial" w:hAnsi="Arial" w:cs="Arial"/>
          <w:lang w:bidi="es-ES"/>
        </w:rPr>
        <w:t>Packaging</w:t>
      </w:r>
      <w:proofErr w:type="spellEnd"/>
      <w:r w:rsidRPr="0050526F">
        <w:rPr>
          <w:rFonts w:ascii="Arial" w:eastAsia="Arial" w:hAnsi="Arial" w:cs="Arial"/>
          <w:lang w:bidi="es-ES"/>
        </w:rPr>
        <w:t xml:space="preserve"> de Fujifilm EMEA, comenta al respecto: «El nombramiento de David marca un momento emocionante dentro de la estrategia de Fujifilm para promover a Fujifilm como proveedor integrado de envases. El conocimiento previo y la experiencia de David tanto de Fujifilm como de la industria demuestran que es ideal para este papel. Su experiencia es muy valorada en Fujifilm y estamos realmente ilusionados por su incorporación». </w:t>
      </w:r>
    </w:p>
    <w:p w14:paraId="7FDEA8FD" w14:textId="77777777" w:rsidR="00831D68" w:rsidRPr="0050526F" w:rsidRDefault="00831D68" w:rsidP="004017A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2BACBFE" w14:textId="2FF13724" w:rsidR="00BA110A" w:rsidRPr="0050526F" w:rsidRDefault="00DF0F80" w:rsidP="001B2F60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50526F">
        <w:rPr>
          <w:rFonts w:ascii="Arial" w:eastAsia="Arial" w:hAnsi="Arial" w:cs="Arial"/>
          <w:b/>
          <w:color w:val="000000" w:themeColor="text1"/>
          <w:lang w:bidi="es-ES"/>
        </w:rPr>
        <w:t>FIN</w:t>
      </w:r>
    </w:p>
    <w:p w14:paraId="4CFA4FA5" w14:textId="77777777" w:rsidR="00EE2A15" w:rsidRPr="00EE2A15" w:rsidRDefault="00EE2A15" w:rsidP="00EE2A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 w:rsidRPr="00EE2A15">
        <w:rPr>
          <w:rStyle w:val="normaltextrun"/>
          <w:rFonts w:ascii="Arial" w:hAnsi="Arial" w:cs="Arial"/>
          <w:sz w:val="20"/>
          <w:szCs w:val="20"/>
          <w:lang w:val="es-ES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 w:rsidRPr="00EE2A15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39CE52D8" w14:textId="77777777" w:rsidR="00EE2A15" w:rsidRPr="00EE2A15" w:rsidRDefault="00EE2A15" w:rsidP="00EE2A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</w:t>
      </w:r>
      <w:r w:rsidRPr="00EE2A15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3B4D0382" w14:textId="77777777" w:rsidR="00EE2A15" w:rsidRPr="00EE2A15" w:rsidRDefault="00EE2A15" w:rsidP="00EE2A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 w:rsidRPr="00EE2A15">
        <w:rPr>
          <w:rStyle w:val="eop"/>
          <w:rFonts w:ascii="Arial" w:hAnsi="Arial" w:cs="Arial"/>
          <w:color w:val="000000"/>
          <w:sz w:val="20"/>
          <w:szCs w:val="20"/>
          <w:lang w:val="fr-FR"/>
        </w:rPr>
        <w:t> </w:t>
      </w:r>
    </w:p>
    <w:p w14:paraId="148C604E" w14:textId="77777777" w:rsidR="00EE2A15" w:rsidRPr="00EE2A15" w:rsidRDefault="00EE2A15" w:rsidP="00EE2A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 w:rsidRPr="00EE2A15">
        <w:rPr>
          <w:rStyle w:val="eop"/>
          <w:rFonts w:ascii="Arial" w:hAnsi="Arial" w:cs="Arial"/>
          <w:color w:val="000000"/>
          <w:sz w:val="20"/>
          <w:szCs w:val="20"/>
          <w:lang w:val="fr-FR"/>
        </w:rPr>
        <w:t> </w:t>
      </w:r>
    </w:p>
    <w:p w14:paraId="68574E26" w14:textId="77777777" w:rsidR="00EE2A15" w:rsidRPr="00EE2A15" w:rsidRDefault="00EE2A15" w:rsidP="00EE2A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</w:t>
      </w:r>
      <w:r w:rsidRPr="00EE2A15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785E0262" w14:textId="77777777" w:rsidR="00EE2A15" w:rsidRPr="00EE2A15" w:rsidRDefault="00EE2A15" w:rsidP="00EE2A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r w:rsidR="000F20C0">
        <w:fldChar w:fldCharType="begin"/>
      </w:r>
      <w:r w:rsidR="000F20C0" w:rsidRPr="000F20C0">
        <w:rPr>
          <w:lang w:val="es-ES"/>
        </w:rPr>
        <w:instrText>HYPERLINK "https://www.fujifilm.com/es/es-es/business/graphic" \t "_blank"</w:instrText>
      </w:r>
      <w:r w:rsidR="000F20C0">
        <w:fldChar w:fldCharType="separate"/>
      </w:r>
      <w:r>
        <w:rPr>
          <w:rStyle w:val="normaltextrun"/>
          <w:rFonts w:ascii="Arial" w:hAnsi="Arial" w:cs="Arial"/>
          <w:color w:val="0563C1"/>
          <w:sz w:val="20"/>
          <w:szCs w:val="20"/>
          <w:u w:val="single"/>
          <w:lang w:val="es-ES"/>
        </w:rPr>
        <w:t>https://www.fujifilm.com/es/es-es/business/graphic</w:t>
      </w:r>
      <w:r w:rsidR="000F20C0">
        <w:rPr>
          <w:rStyle w:val="normaltextrun"/>
          <w:rFonts w:ascii="Arial" w:hAnsi="Arial" w:cs="Arial"/>
          <w:color w:val="0563C1"/>
          <w:sz w:val="20"/>
          <w:szCs w:val="20"/>
          <w:u w:val="single"/>
          <w:lang w:val="es-ES"/>
        </w:rPr>
        <w:fldChar w:fldCharType="end"/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r w:rsidR="000F20C0">
        <w:fldChar w:fldCharType="begin"/>
      </w:r>
      <w:r w:rsidR="000F20C0" w:rsidRPr="000F20C0">
        <w:rPr>
          <w:lang w:val="es-ES"/>
        </w:rPr>
        <w:instrText>HYPERLINK "http://www.youtube.com/FujifilmGSEurope" \t "_blank"</w:instrText>
      </w:r>
      <w:r w:rsidR="000F20C0">
        <w:fldChar w:fldCharType="separate"/>
      </w:r>
      <w:r>
        <w:rPr>
          <w:rStyle w:val="normaltextrun"/>
          <w:rFonts w:ascii="Arial" w:hAnsi="Arial" w:cs="Arial"/>
          <w:color w:val="0563C1"/>
          <w:sz w:val="20"/>
          <w:szCs w:val="20"/>
          <w:u w:val="single"/>
          <w:lang w:val="es-ES"/>
        </w:rPr>
        <w:t>youtube.com/</w:t>
      </w:r>
      <w:proofErr w:type="spellStart"/>
      <w:r>
        <w:rPr>
          <w:rStyle w:val="normaltextrun"/>
          <w:rFonts w:ascii="Arial" w:hAnsi="Arial" w:cs="Arial"/>
          <w:color w:val="0563C1"/>
          <w:sz w:val="20"/>
          <w:szCs w:val="20"/>
          <w:u w:val="single"/>
          <w:lang w:val="es-ES"/>
        </w:rPr>
        <w:t>FujifilmGSEurope</w:t>
      </w:r>
      <w:proofErr w:type="spellEnd"/>
      <w:r w:rsidR="000F20C0">
        <w:rPr>
          <w:rStyle w:val="normaltextrun"/>
          <w:rFonts w:ascii="Arial" w:hAnsi="Arial" w:cs="Arial"/>
          <w:color w:val="0563C1"/>
          <w:sz w:val="20"/>
          <w:szCs w:val="20"/>
          <w:u w:val="single"/>
          <w:lang w:val="es-ES"/>
        </w:rPr>
        <w:fldChar w:fldCharType="end"/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</w:t>
      </w:r>
      <w:r w:rsidRPr="00EE2A15">
        <w:rPr>
          <w:rStyle w:val="eop"/>
          <w:rFonts w:ascii="Arial" w:hAnsi="Arial" w:cs="Arial"/>
          <w:sz w:val="20"/>
          <w:szCs w:val="20"/>
          <w:lang w:val="es-ES"/>
        </w:rPr>
        <w:t> </w:t>
      </w:r>
    </w:p>
    <w:p w14:paraId="498E7019" w14:textId="77777777" w:rsidR="00EE2A15" w:rsidRPr="00EE2A15" w:rsidRDefault="00EE2A15" w:rsidP="00EE2A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 w:rsidRPr="00EE2A15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786F4AB7" w14:textId="77777777" w:rsidR="00EE2A15" w:rsidRPr="00EE2A15" w:rsidRDefault="00EE2A15" w:rsidP="00EE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 w:rsidRPr="00EE2A15">
        <w:rPr>
          <w:rStyle w:val="eop"/>
          <w:rFonts w:ascii="Arial" w:hAnsi="Arial" w:cs="Arial"/>
          <w:sz w:val="20"/>
          <w:szCs w:val="20"/>
          <w:lang w:val="it-IT"/>
        </w:rPr>
        <w:t> </w:t>
      </w:r>
    </w:p>
    <w:p w14:paraId="6092544D" w14:textId="77777777" w:rsidR="00EE2A15" w:rsidRDefault="00EE2A15" w:rsidP="00EE2A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</w:t>
      </w:r>
      <w:r>
        <w:rPr>
          <w:rStyle w:val="scxw87969218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</w:t>
      </w:r>
      <w:r>
        <w:rPr>
          <w:rStyle w:val="scxw87969218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0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</w:t>
      </w:r>
      <w:r>
        <w:rPr>
          <w:rStyle w:val="scxw87969218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16A34F1" w14:textId="313EB033" w:rsidR="00393099" w:rsidRPr="0050526F" w:rsidRDefault="00393099" w:rsidP="00EE2A15">
      <w:pPr>
        <w:rPr>
          <w:rFonts w:ascii="Arial" w:hAnsi="Arial" w:cs="Arial"/>
          <w:szCs w:val="20"/>
          <w:lang w:eastAsia="ar-SA"/>
        </w:rPr>
      </w:pPr>
    </w:p>
    <w:sectPr w:rsidR="00393099" w:rsidRPr="0050526F" w:rsidSect="00F25B85">
      <w:headerReference w:type="default" r:id="rId11"/>
      <w:footerReference w:type="default" r:id="rId12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074E" w14:textId="77777777" w:rsidR="00470380" w:rsidRDefault="00470380" w:rsidP="00155739">
      <w:pPr>
        <w:spacing w:after="0" w:line="240" w:lineRule="auto"/>
      </w:pPr>
      <w:r>
        <w:separator/>
      </w:r>
    </w:p>
  </w:endnote>
  <w:endnote w:type="continuationSeparator" w:id="0">
    <w:p w14:paraId="1F61554A" w14:textId="77777777" w:rsidR="00470380" w:rsidRDefault="00470380" w:rsidP="00155739">
      <w:pPr>
        <w:spacing w:after="0" w:line="240" w:lineRule="auto"/>
      </w:pPr>
      <w:r>
        <w:continuationSeparator/>
      </w:r>
    </w:p>
  </w:endnote>
  <w:endnote w:type="continuationNotice" w:id="1">
    <w:p w14:paraId="67F8824A" w14:textId="77777777" w:rsidR="00470380" w:rsidRDefault="00470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FCC9" w14:textId="77777777" w:rsidR="00B166FE" w:rsidRDefault="00B16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83CD" w14:textId="77777777" w:rsidR="00470380" w:rsidRDefault="00470380" w:rsidP="00155739">
      <w:pPr>
        <w:spacing w:after="0" w:line="240" w:lineRule="auto"/>
      </w:pPr>
      <w:r>
        <w:separator/>
      </w:r>
    </w:p>
  </w:footnote>
  <w:footnote w:type="continuationSeparator" w:id="0">
    <w:p w14:paraId="3BEB5CC5" w14:textId="77777777" w:rsidR="00470380" w:rsidRDefault="00470380" w:rsidP="00155739">
      <w:pPr>
        <w:spacing w:after="0" w:line="240" w:lineRule="auto"/>
      </w:pPr>
      <w:r>
        <w:continuationSeparator/>
      </w:r>
    </w:p>
  </w:footnote>
  <w:footnote w:type="continuationNotice" w:id="1">
    <w:p w14:paraId="383DB057" w14:textId="77777777" w:rsidR="00470380" w:rsidRDefault="00470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155739" w:rsidRDefault="00155739" w:rsidP="00155739">
    <w:pPr>
      <w:pStyle w:val="Header"/>
    </w:pPr>
    <w:r>
      <w:rPr>
        <w:b/>
        <w:noProof/>
        <w:lang w:bidi="es-ES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0AD4A7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15950">
    <w:abstractNumId w:val="1"/>
  </w:num>
  <w:num w:numId="2" w16cid:durableId="1700155256">
    <w:abstractNumId w:val="4"/>
  </w:num>
  <w:num w:numId="3" w16cid:durableId="1937901392">
    <w:abstractNumId w:val="3"/>
  </w:num>
  <w:num w:numId="4" w16cid:durableId="1299454440">
    <w:abstractNumId w:val="0"/>
  </w:num>
  <w:num w:numId="5" w16cid:durableId="50575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3BB9"/>
    <w:rsid w:val="000042D1"/>
    <w:rsid w:val="000044B6"/>
    <w:rsid w:val="0000727C"/>
    <w:rsid w:val="000079D0"/>
    <w:rsid w:val="0001195C"/>
    <w:rsid w:val="000134D1"/>
    <w:rsid w:val="000212AE"/>
    <w:rsid w:val="00022C7B"/>
    <w:rsid w:val="00024085"/>
    <w:rsid w:val="00024429"/>
    <w:rsid w:val="00025590"/>
    <w:rsid w:val="000255D5"/>
    <w:rsid w:val="00025BC8"/>
    <w:rsid w:val="00026371"/>
    <w:rsid w:val="00027A69"/>
    <w:rsid w:val="0003036D"/>
    <w:rsid w:val="00032209"/>
    <w:rsid w:val="000327EA"/>
    <w:rsid w:val="000340C4"/>
    <w:rsid w:val="00035B40"/>
    <w:rsid w:val="00036BEA"/>
    <w:rsid w:val="00037D6B"/>
    <w:rsid w:val="000406AF"/>
    <w:rsid w:val="00041B25"/>
    <w:rsid w:val="00041D09"/>
    <w:rsid w:val="00042891"/>
    <w:rsid w:val="00042930"/>
    <w:rsid w:val="00044095"/>
    <w:rsid w:val="0004424D"/>
    <w:rsid w:val="00044F97"/>
    <w:rsid w:val="000470B2"/>
    <w:rsid w:val="00050F03"/>
    <w:rsid w:val="00051107"/>
    <w:rsid w:val="00052335"/>
    <w:rsid w:val="0006012F"/>
    <w:rsid w:val="000613BD"/>
    <w:rsid w:val="000620A3"/>
    <w:rsid w:val="00062F38"/>
    <w:rsid w:val="00066305"/>
    <w:rsid w:val="00066EE2"/>
    <w:rsid w:val="0007029B"/>
    <w:rsid w:val="0007245D"/>
    <w:rsid w:val="0007289D"/>
    <w:rsid w:val="000732B5"/>
    <w:rsid w:val="00074C52"/>
    <w:rsid w:val="000762D4"/>
    <w:rsid w:val="00077013"/>
    <w:rsid w:val="000773FD"/>
    <w:rsid w:val="000806A5"/>
    <w:rsid w:val="00081FD6"/>
    <w:rsid w:val="00083278"/>
    <w:rsid w:val="000853BC"/>
    <w:rsid w:val="0008676A"/>
    <w:rsid w:val="00086B69"/>
    <w:rsid w:val="00086C10"/>
    <w:rsid w:val="000913ED"/>
    <w:rsid w:val="00091C55"/>
    <w:rsid w:val="00092174"/>
    <w:rsid w:val="000944B4"/>
    <w:rsid w:val="00094DE4"/>
    <w:rsid w:val="00095092"/>
    <w:rsid w:val="00095DA3"/>
    <w:rsid w:val="00095EEE"/>
    <w:rsid w:val="0009607A"/>
    <w:rsid w:val="00096766"/>
    <w:rsid w:val="000A100A"/>
    <w:rsid w:val="000A29D5"/>
    <w:rsid w:val="000A406F"/>
    <w:rsid w:val="000A443F"/>
    <w:rsid w:val="000A44AF"/>
    <w:rsid w:val="000A7355"/>
    <w:rsid w:val="000B0B9A"/>
    <w:rsid w:val="000B5184"/>
    <w:rsid w:val="000B618C"/>
    <w:rsid w:val="000B618D"/>
    <w:rsid w:val="000C4DCE"/>
    <w:rsid w:val="000C654F"/>
    <w:rsid w:val="000C7467"/>
    <w:rsid w:val="000C760A"/>
    <w:rsid w:val="000C7A3F"/>
    <w:rsid w:val="000D1148"/>
    <w:rsid w:val="000D116D"/>
    <w:rsid w:val="000D1216"/>
    <w:rsid w:val="000D2CA6"/>
    <w:rsid w:val="000D3D6C"/>
    <w:rsid w:val="000D5670"/>
    <w:rsid w:val="000D7FB9"/>
    <w:rsid w:val="000E0017"/>
    <w:rsid w:val="000E0D7E"/>
    <w:rsid w:val="000E1F05"/>
    <w:rsid w:val="000E213A"/>
    <w:rsid w:val="000E233C"/>
    <w:rsid w:val="000E2576"/>
    <w:rsid w:val="000E7EE8"/>
    <w:rsid w:val="000F1823"/>
    <w:rsid w:val="000F20C0"/>
    <w:rsid w:val="000F280E"/>
    <w:rsid w:val="000F4568"/>
    <w:rsid w:val="000F6533"/>
    <w:rsid w:val="00102FCA"/>
    <w:rsid w:val="00105297"/>
    <w:rsid w:val="001071AF"/>
    <w:rsid w:val="00107A86"/>
    <w:rsid w:val="0011598D"/>
    <w:rsid w:val="00116389"/>
    <w:rsid w:val="001202E6"/>
    <w:rsid w:val="00126CFE"/>
    <w:rsid w:val="00132557"/>
    <w:rsid w:val="00133296"/>
    <w:rsid w:val="0013344F"/>
    <w:rsid w:val="00136E21"/>
    <w:rsid w:val="00137756"/>
    <w:rsid w:val="00137C89"/>
    <w:rsid w:val="00144DEA"/>
    <w:rsid w:val="0014520F"/>
    <w:rsid w:val="0014664A"/>
    <w:rsid w:val="00146CE4"/>
    <w:rsid w:val="00147DC9"/>
    <w:rsid w:val="001504F5"/>
    <w:rsid w:val="0015093C"/>
    <w:rsid w:val="00151076"/>
    <w:rsid w:val="0015327D"/>
    <w:rsid w:val="00155028"/>
    <w:rsid w:val="00155739"/>
    <w:rsid w:val="00160501"/>
    <w:rsid w:val="00160710"/>
    <w:rsid w:val="00162A7C"/>
    <w:rsid w:val="00163C60"/>
    <w:rsid w:val="00167FB8"/>
    <w:rsid w:val="001707E2"/>
    <w:rsid w:val="00173434"/>
    <w:rsid w:val="00173446"/>
    <w:rsid w:val="00173BF3"/>
    <w:rsid w:val="00174BEC"/>
    <w:rsid w:val="00176DE4"/>
    <w:rsid w:val="0018382C"/>
    <w:rsid w:val="00183BCC"/>
    <w:rsid w:val="00185413"/>
    <w:rsid w:val="00186B25"/>
    <w:rsid w:val="00190979"/>
    <w:rsid w:val="00190EEE"/>
    <w:rsid w:val="00191B48"/>
    <w:rsid w:val="00192152"/>
    <w:rsid w:val="0019367E"/>
    <w:rsid w:val="00194130"/>
    <w:rsid w:val="00194AC9"/>
    <w:rsid w:val="00195FF0"/>
    <w:rsid w:val="00197187"/>
    <w:rsid w:val="0019789D"/>
    <w:rsid w:val="001A1B2E"/>
    <w:rsid w:val="001A1DD8"/>
    <w:rsid w:val="001A5BF3"/>
    <w:rsid w:val="001A6749"/>
    <w:rsid w:val="001B010F"/>
    <w:rsid w:val="001B0D51"/>
    <w:rsid w:val="001B2F60"/>
    <w:rsid w:val="001B6323"/>
    <w:rsid w:val="001C260E"/>
    <w:rsid w:val="001C267D"/>
    <w:rsid w:val="001C4984"/>
    <w:rsid w:val="001C7379"/>
    <w:rsid w:val="001C7B91"/>
    <w:rsid w:val="001D0026"/>
    <w:rsid w:val="001D0111"/>
    <w:rsid w:val="001D2A62"/>
    <w:rsid w:val="001D2AF0"/>
    <w:rsid w:val="001D2E69"/>
    <w:rsid w:val="001D3EB1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1F7866"/>
    <w:rsid w:val="001F7FDD"/>
    <w:rsid w:val="002000A9"/>
    <w:rsid w:val="002024CF"/>
    <w:rsid w:val="00202F53"/>
    <w:rsid w:val="00205451"/>
    <w:rsid w:val="00205D60"/>
    <w:rsid w:val="00207FF2"/>
    <w:rsid w:val="00211FAE"/>
    <w:rsid w:val="00214C9B"/>
    <w:rsid w:val="002160E5"/>
    <w:rsid w:val="0021652C"/>
    <w:rsid w:val="0021654C"/>
    <w:rsid w:val="00216E7C"/>
    <w:rsid w:val="002225EA"/>
    <w:rsid w:val="00224700"/>
    <w:rsid w:val="0022556F"/>
    <w:rsid w:val="00226571"/>
    <w:rsid w:val="00226981"/>
    <w:rsid w:val="00226F17"/>
    <w:rsid w:val="002301A8"/>
    <w:rsid w:val="00230602"/>
    <w:rsid w:val="0023478D"/>
    <w:rsid w:val="00236C20"/>
    <w:rsid w:val="00240C27"/>
    <w:rsid w:val="00240E4A"/>
    <w:rsid w:val="00240F13"/>
    <w:rsid w:val="002410F1"/>
    <w:rsid w:val="00243AD5"/>
    <w:rsid w:val="002506D1"/>
    <w:rsid w:val="00252BFD"/>
    <w:rsid w:val="002601FF"/>
    <w:rsid w:val="002631C7"/>
    <w:rsid w:val="00263773"/>
    <w:rsid w:val="00263C2D"/>
    <w:rsid w:val="00264B7E"/>
    <w:rsid w:val="00266BEE"/>
    <w:rsid w:val="0027006B"/>
    <w:rsid w:val="002721DA"/>
    <w:rsid w:val="00272981"/>
    <w:rsid w:val="002740F1"/>
    <w:rsid w:val="002749CA"/>
    <w:rsid w:val="00277C08"/>
    <w:rsid w:val="00283FB8"/>
    <w:rsid w:val="0028419A"/>
    <w:rsid w:val="00284EC4"/>
    <w:rsid w:val="00287267"/>
    <w:rsid w:val="002874E0"/>
    <w:rsid w:val="00291C0C"/>
    <w:rsid w:val="002922C4"/>
    <w:rsid w:val="00292508"/>
    <w:rsid w:val="00292B14"/>
    <w:rsid w:val="00292D35"/>
    <w:rsid w:val="00296DBC"/>
    <w:rsid w:val="002A01F5"/>
    <w:rsid w:val="002A0D16"/>
    <w:rsid w:val="002A2538"/>
    <w:rsid w:val="002A39E6"/>
    <w:rsid w:val="002A6B0F"/>
    <w:rsid w:val="002B1089"/>
    <w:rsid w:val="002B3CB1"/>
    <w:rsid w:val="002B51DC"/>
    <w:rsid w:val="002B5FCB"/>
    <w:rsid w:val="002C491D"/>
    <w:rsid w:val="002C49A9"/>
    <w:rsid w:val="002C605A"/>
    <w:rsid w:val="002D0FAD"/>
    <w:rsid w:val="002D1279"/>
    <w:rsid w:val="002D7F83"/>
    <w:rsid w:val="002E0CCD"/>
    <w:rsid w:val="002E126E"/>
    <w:rsid w:val="002E1BD8"/>
    <w:rsid w:val="002E2AF1"/>
    <w:rsid w:val="002E46B7"/>
    <w:rsid w:val="002E7529"/>
    <w:rsid w:val="002E7807"/>
    <w:rsid w:val="002F0D47"/>
    <w:rsid w:val="002F6806"/>
    <w:rsid w:val="002F6DE0"/>
    <w:rsid w:val="002F7105"/>
    <w:rsid w:val="00300D8C"/>
    <w:rsid w:val="0030326D"/>
    <w:rsid w:val="0030598B"/>
    <w:rsid w:val="00307777"/>
    <w:rsid w:val="00312B29"/>
    <w:rsid w:val="00314314"/>
    <w:rsid w:val="0032479E"/>
    <w:rsid w:val="00324E6C"/>
    <w:rsid w:val="00325B20"/>
    <w:rsid w:val="00325CF2"/>
    <w:rsid w:val="0032784A"/>
    <w:rsid w:val="00327C2E"/>
    <w:rsid w:val="00327EC1"/>
    <w:rsid w:val="0033075B"/>
    <w:rsid w:val="0033145E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39E9"/>
    <w:rsid w:val="00355A16"/>
    <w:rsid w:val="00355A6C"/>
    <w:rsid w:val="00361A11"/>
    <w:rsid w:val="00361DC1"/>
    <w:rsid w:val="003623BD"/>
    <w:rsid w:val="00364917"/>
    <w:rsid w:val="00365004"/>
    <w:rsid w:val="0037013F"/>
    <w:rsid w:val="003703B8"/>
    <w:rsid w:val="00372D7A"/>
    <w:rsid w:val="00374FC7"/>
    <w:rsid w:val="00382448"/>
    <w:rsid w:val="00383D74"/>
    <w:rsid w:val="00384DDA"/>
    <w:rsid w:val="0039287A"/>
    <w:rsid w:val="00392CB5"/>
    <w:rsid w:val="00393099"/>
    <w:rsid w:val="003960A2"/>
    <w:rsid w:val="00397D8D"/>
    <w:rsid w:val="003A0466"/>
    <w:rsid w:val="003A5AF7"/>
    <w:rsid w:val="003A5F23"/>
    <w:rsid w:val="003A67D5"/>
    <w:rsid w:val="003A726F"/>
    <w:rsid w:val="003B0AF9"/>
    <w:rsid w:val="003B1607"/>
    <w:rsid w:val="003B4FF2"/>
    <w:rsid w:val="003B6EB0"/>
    <w:rsid w:val="003B72D4"/>
    <w:rsid w:val="003B7A2C"/>
    <w:rsid w:val="003C0327"/>
    <w:rsid w:val="003C13EC"/>
    <w:rsid w:val="003C1789"/>
    <w:rsid w:val="003C2C54"/>
    <w:rsid w:val="003C36BD"/>
    <w:rsid w:val="003C449A"/>
    <w:rsid w:val="003C45C5"/>
    <w:rsid w:val="003C6563"/>
    <w:rsid w:val="003C672A"/>
    <w:rsid w:val="003D0815"/>
    <w:rsid w:val="003D0DE6"/>
    <w:rsid w:val="003D1F12"/>
    <w:rsid w:val="003E2160"/>
    <w:rsid w:val="003E3B7A"/>
    <w:rsid w:val="003E4EE8"/>
    <w:rsid w:val="003E7A4E"/>
    <w:rsid w:val="003F30B4"/>
    <w:rsid w:val="004017A0"/>
    <w:rsid w:val="004039D6"/>
    <w:rsid w:val="0040755D"/>
    <w:rsid w:val="00407B4E"/>
    <w:rsid w:val="00410F16"/>
    <w:rsid w:val="004116E6"/>
    <w:rsid w:val="00412468"/>
    <w:rsid w:val="004139FC"/>
    <w:rsid w:val="004147CF"/>
    <w:rsid w:val="00417C6F"/>
    <w:rsid w:val="00423B4B"/>
    <w:rsid w:val="00423D35"/>
    <w:rsid w:val="00425CFE"/>
    <w:rsid w:val="00427F52"/>
    <w:rsid w:val="004303A7"/>
    <w:rsid w:val="0043091A"/>
    <w:rsid w:val="0043176D"/>
    <w:rsid w:val="00432AB3"/>
    <w:rsid w:val="00435DE4"/>
    <w:rsid w:val="00435E01"/>
    <w:rsid w:val="00437F9F"/>
    <w:rsid w:val="004417CD"/>
    <w:rsid w:val="004441D1"/>
    <w:rsid w:val="00444386"/>
    <w:rsid w:val="0044579D"/>
    <w:rsid w:val="00445F1F"/>
    <w:rsid w:val="004460E8"/>
    <w:rsid w:val="00447C4B"/>
    <w:rsid w:val="00450E55"/>
    <w:rsid w:val="00451597"/>
    <w:rsid w:val="00451776"/>
    <w:rsid w:val="00452471"/>
    <w:rsid w:val="00452CB1"/>
    <w:rsid w:val="00454ED8"/>
    <w:rsid w:val="00456BAD"/>
    <w:rsid w:val="00463464"/>
    <w:rsid w:val="00467167"/>
    <w:rsid w:val="004673F2"/>
    <w:rsid w:val="00467E9E"/>
    <w:rsid w:val="00470380"/>
    <w:rsid w:val="00476861"/>
    <w:rsid w:val="00480ABD"/>
    <w:rsid w:val="00480BE4"/>
    <w:rsid w:val="00480E07"/>
    <w:rsid w:val="0048270E"/>
    <w:rsid w:val="00483AED"/>
    <w:rsid w:val="0048659F"/>
    <w:rsid w:val="00486F04"/>
    <w:rsid w:val="00487C2B"/>
    <w:rsid w:val="00490224"/>
    <w:rsid w:val="004906C9"/>
    <w:rsid w:val="00490FE3"/>
    <w:rsid w:val="004937AB"/>
    <w:rsid w:val="00493D2C"/>
    <w:rsid w:val="0049461C"/>
    <w:rsid w:val="00494E0C"/>
    <w:rsid w:val="004964C7"/>
    <w:rsid w:val="00497A46"/>
    <w:rsid w:val="004A0889"/>
    <w:rsid w:val="004A0A40"/>
    <w:rsid w:val="004A2806"/>
    <w:rsid w:val="004A3BD0"/>
    <w:rsid w:val="004A46C0"/>
    <w:rsid w:val="004A58B9"/>
    <w:rsid w:val="004A5F85"/>
    <w:rsid w:val="004A6E3E"/>
    <w:rsid w:val="004A7C69"/>
    <w:rsid w:val="004B2816"/>
    <w:rsid w:val="004B554B"/>
    <w:rsid w:val="004B61B8"/>
    <w:rsid w:val="004B7E60"/>
    <w:rsid w:val="004C12B8"/>
    <w:rsid w:val="004C6450"/>
    <w:rsid w:val="004C70B6"/>
    <w:rsid w:val="004D2ED9"/>
    <w:rsid w:val="004D4760"/>
    <w:rsid w:val="004D4CBC"/>
    <w:rsid w:val="004D560A"/>
    <w:rsid w:val="004D76FF"/>
    <w:rsid w:val="004E0BC3"/>
    <w:rsid w:val="004E41DA"/>
    <w:rsid w:val="004E449A"/>
    <w:rsid w:val="004E6FE9"/>
    <w:rsid w:val="004F152F"/>
    <w:rsid w:val="004F1892"/>
    <w:rsid w:val="004F2986"/>
    <w:rsid w:val="004F4CDD"/>
    <w:rsid w:val="004F4EF3"/>
    <w:rsid w:val="005024D5"/>
    <w:rsid w:val="00504518"/>
    <w:rsid w:val="00504A0B"/>
    <w:rsid w:val="0050526F"/>
    <w:rsid w:val="00507A48"/>
    <w:rsid w:val="005147ED"/>
    <w:rsid w:val="00522766"/>
    <w:rsid w:val="00523786"/>
    <w:rsid w:val="00530577"/>
    <w:rsid w:val="0053175F"/>
    <w:rsid w:val="005327B8"/>
    <w:rsid w:val="005363C8"/>
    <w:rsid w:val="005366F5"/>
    <w:rsid w:val="0053683D"/>
    <w:rsid w:val="00541FE7"/>
    <w:rsid w:val="005420E2"/>
    <w:rsid w:val="00542EFF"/>
    <w:rsid w:val="0054449B"/>
    <w:rsid w:val="00547C30"/>
    <w:rsid w:val="0055164D"/>
    <w:rsid w:val="0055517C"/>
    <w:rsid w:val="00555BD5"/>
    <w:rsid w:val="005578FC"/>
    <w:rsid w:val="00557B51"/>
    <w:rsid w:val="00561944"/>
    <w:rsid w:val="00561D1F"/>
    <w:rsid w:val="00562F34"/>
    <w:rsid w:val="00563389"/>
    <w:rsid w:val="00563853"/>
    <w:rsid w:val="00564DC8"/>
    <w:rsid w:val="005763B8"/>
    <w:rsid w:val="005771A3"/>
    <w:rsid w:val="005824EF"/>
    <w:rsid w:val="005835EC"/>
    <w:rsid w:val="00583FBE"/>
    <w:rsid w:val="00587012"/>
    <w:rsid w:val="005905F0"/>
    <w:rsid w:val="005955EB"/>
    <w:rsid w:val="005A0C37"/>
    <w:rsid w:val="005A18A0"/>
    <w:rsid w:val="005A4B3C"/>
    <w:rsid w:val="005A5813"/>
    <w:rsid w:val="005A62A4"/>
    <w:rsid w:val="005A6F88"/>
    <w:rsid w:val="005A71E9"/>
    <w:rsid w:val="005B1527"/>
    <w:rsid w:val="005B2E86"/>
    <w:rsid w:val="005B3D09"/>
    <w:rsid w:val="005B7443"/>
    <w:rsid w:val="005C1F94"/>
    <w:rsid w:val="005C3169"/>
    <w:rsid w:val="005C4CAE"/>
    <w:rsid w:val="005D10AE"/>
    <w:rsid w:val="005D3FA3"/>
    <w:rsid w:val="005D50EA"/>
    <w:rsid w:val="005E322E"/>
    <w:rsid w:val="005E52C5"/>
    <w:rsid w:val="005E7866"/>
    <w:rsid w:val="005F16A3"/>
    <w:rsid w:val="005F27D0"/>
    <w:rsid w:val="005F2B4B"/>
    <w:rsid w:val="005F3E4F"/>
    <w:rsid w:val="005F59A7"/>
    <w:rsid w:val="005F79DA"/>
    <w:rsid w:val="00600AAD"/>
    <w:rsid w:val="00606F0D"/>
    <w:rsid w:val="0061045B"/>
    <w:rsid w:val="00611C54"/>
    <w:rsid w:val="00613FAA"/>
    <w:rsid w:val="00614CF8"/>
    <w:rsid w:val="006159D1"/>
    <w:rsid w:val="00617930"/>
    <w:rsid w:val="00620D5F"/>
    <w:rsid w:val="00622384"/>
    <w:rsid w:val="0062432B"/>
    <w:rsid w:val="00635321"/>
    <w:rsid w:val="006366D0"/>
    <w:rsid w:val="006368E9"/>
    <w:rsid w:val="00637574"/>
    <w:rsid w:val="00641868"/>
    <w:rsid w:val="00641B95"/>
    <w:rsid w:val="00645134"/>
    <w:rsid w:val="00646A04"/>
    <w:rsid w:val="00646BC1"/>
    <w:rsid w:val="00647BF8"/>
    <w:rsid w:val="00650A74"/>
    <w:rsid w:val="00651346"/>
    <w:rsid w:val="00651E38"/>
    <w:rsid w:val="00652A39"/>
    <w:rsid w:val="00653566"/>
    <w:rsid w:val="00653AAE"/>
    <w:rsid w:val="00655631"/>
    <w:rsid w:val="0065723A"/>
    <w:rsid w:val="00660CBF"/>
    <w:rsid w:val="006612D2"/>
    <w:rsid w:val="00661B55"/>
    <w:rsid w:val="006668F2"/>
    <w:rsid w:val="00672D1E"/>
    <w:rsid w:val="006761CB"/>
    <w:rsid w:val="00676576"/>
    <w:rsid w:val="00676C61"/>
    <w:rsid w:val="00681DF3"/>
    <w:rsid w:val="006822DB"/>
    <w:rsid w:val="0068533D"/>
    <w:rsid w:val="00686BA6"/>
    <w:rsid w:val="006902FB"/>
    <w:rsid w:val="0069086F"/>
    <w:rsid w:val="00692DCC"/>
    <w:rsid w:val="00692E45"/>
    <w:rsid w:val="00693228"/>
    <w:rsid w:val="00693CE3"/>
    <w:rsid w:val="00693D7B"/>
    <w:rsid w:val="0069606A"/>
    <w:rsid w:val="006969F2"/>
    <w:rsid w:val="006972CE"/>
    <w:rsid w:val="00697D8B"/>
    <w:rsid w:val="006A008C"/>
    <w:rsid w:val="006A34F3"/>
    <w:rsid w:val="006A69E1"/>
    <w:rsid w:val="006B005C"/>
    <w:rsid w:val="006B1A3D"/>
    <w:rsid w:val="006B597C"/>
    <w:rsid w:val="006B66F1"/>
    <w:rsid w:val="006C13D5"/>
    <w:rsid w:val="006C16CE"/>
    <w:rsid w:val="006C19B0"/>
    <w:rsid w:val="006C1C79"/>
    <w:rsid w:val="006C20EF"/>
    <w:rsid w:val="006C3003"/>
    <w:rsid w:val="006D0A87"/>
    <w:rsid w:val="006D0E12"/>
    <w:rsid w:val="006D3DF1"/>
    <w:rsid w:val="006D512A"/>
    <w:rsid w:val="006D5A45"/>
    <w:rsid w:val="006D6236"/>
    <w:rsid w:val="006D6DB1"/>
    <w:rsid w:val="006E1FBD"/>
    <w:rsid w:val="006E34C1"/>
    <w:rsid w:val="006E692F"/>
    <w:rsid w:val="006E6E6E"/>
    <w:rsid w:val="006F161F"/>
    <w:rsid w:val="006F18A7"/>
    <w:rsid w:val="006F4431"/>
    <w:rsid w:val="006F6536"/>
    <w:rsid w:val="00700343"/>
    <w:rsid w:val="00701532"/>
    <w:rsid w:val="00702786"/>
    <w:rsid w:val="00704715"/>
    <w:rsid w:val="0070586D"/>
    <w:rsid w:val="00706B37"/>
    <w:rsid w:val="0071075B"/>
    <w:rsid w:val="00714E6A"/>
    <w:rsid w:val="00715333"/>
    <w:rsid w:val="0072126A"/>
    <w:rsid w:val="00722A37"/>
    <w:rsid w:val="007243BC"/>
    <w:rsid w:val="00724CD1"/>
    <w:rsid w:val="00730B98"/>
    <w:rsid w:val="00731305"/>
    <w:rsid w:val="007333AB"/>
    <w:rsid w:val="0074198F"/>
    <w:rsid w:val="007459D1"/>
    <w:rsid w:val="007462B7"/>
    <w:rsid w:val="00747DA5"/>
    <w:rsid w:val="0075103C"/>
    <w:rsid w:val="007549A7"/>
    <w:rsid w:val="00755A43"/>
    <w:rsid w:val="00756FEF"/>
    <w:rsid w:val="0076154C"/>
    <w:rsid w:val="00761B03"/>
    <w:rsid w:val="0076295C"/>
    <w:rsid w:val="00765FE7"/>
    <w:rsid w:val="00770556"/>
    <w:rsid w:val="00772122"/>
    <w:rsid w:val="00772DC8"/>
    <w:rsid w:val="007731E9"/>
    <w:rsid w:val="007762BB"/>
    <w:rsid w:val="00776ECC"/>
    <w:rsid w:val="00777476"/>
    <w:rsid w:val="00781451"/>
    <w:rsid w:val="0078763F"/>
    <w:rsid w:val="00790E93"/>
    <w:rsid w:val="00791FAC"/>
    <w:rsid w:val="007950FF"/>
    <w:rsid w:val="00796DD5"/>
    <w:rsid w:val="007A0D60"/>
    <w:rsid w:val="007A0D6A"/>
    <w:rsid w:val="007A1C36"/>
    <w:rsid w:val="007A409A"/>
    <w:rsid w:val="007A49C3"/>
    <w:rsid w:val="007A4D85"/>
    <w:rsid w:val="007A5EC7"/>
    <w:rsid w:val="007B05B4"/>
    <w:rsid w:val="007B16A1"/>
    <w:rsid w:val="007B1F3A"/>
    <w:rsid w:val="007B26F9"/>
    <w:rsid w:val="007B34FB"/>
    <w:rsid w:val="007B498C"/>
    <w:rsid w:val="007B56AD"/>
    <w:rsid w:val="007B711E"/>
    <w:rsid w:val="007C073D"/>
    <w:rsid w:val="007C08E3"/>
    <w:rsid w:val="007C29C8"/>
    <w:rsid w:val="007C3125"/>
    <w:rsid w:val="007C424C"/>
    <w:rsid w:val="007C4D25"/>
    <w:rsid w:val="007C5469"/>
    <w:rsid w:val="007D09D7"/>
    <w:rsid w:val="007D379F"/>
    <w:rsid w:val="007D55E0"/>
    <w:rsid w:val="007E00A3"/>
    <w:rsid w:val="007E2687"/>
    <w:rsid w:val="007E2E04"/>
    <w:rsid w:val="007E3920"/>
    <w:rsid w:val="007F06C4"/>
    <w:rsid w:val="007F1342"/>
    <w:rsid w:val="007F2757"/>
    <w:rsid w:val="007F3294"/>
    <w:rsid w:val="008014CC"/>
    <w:rsid w:val="008017A3"/>
    <w:rsid w:val="0080269A"/>
    <w:rsid w:val="0081031F"/>
    <w:rsid w:val="00811EB3"/>
    <w:rsid w:val="00812D13"/>
    <w:rsid w:val="008135EF"/>
    <w:rsid w:val="00815768"/>
    <w:rsid w:val="00821D5F"/>
    <w:rsid w:val="00821F96"/>
    <w:rsid w:val="0083041D"/>
    <w:rsid w:val="00831068"/>
    <w:rsid w:val="00831D68"/>
    <w:rsid w:val="0083300A"/>
    <w:rsid w:val="00833F47"/>
    <w:rsid w:val="008353F0"/>
    <w:rsid w:val="0083616B"/>
    <w:rsid w:val="00836501"/>
    <w:rsid w:val="00842988"/>
    <w:rsid w:val="008446E9"/>
    <w:rsid w:val="008463CB"/>
    <w:rsid w:val="0084716E"/>
    <w:rsid w:val="00847B7F"/>
    <w:rsid w:val="00847BEB"/>
    <w:rsid w:val="00855BEA"/>
    <w:rsid w:val="00856645"/>
    <w:rsid w:val="008566FB"/>
    <w:rsid w:val="00856C36"/>
    <w:rsid w:val="00860A20"/>
    <w:rsid w:val="0086128E"/>
    <w:rsid w:val="008656BD"/>
    <w:rsid w:val="00866047"/>
    <w:rsid w:val="00867A61"/>
    <w:rsid w:val="008753C2"/>
    <w:rsid w:val="00880AFF"/>
    <w:rsid w:val="00881266"/>
    <w:rsid w:val="0088385C"/>
    <w:rsid w:val="00883CC1"/>
    <w:rsid w:val="00884229"/>
    <w:rsid w:val="0088764E"/>
    <w:rsid w:val="0089280A"/>
    <w:rsid w:val="00895206"/>
    <w:rsid w:val="00896581"/>
    <w:rsid w:val="008971CC"/>
    <w:rsid w:val="008975B7"/>
    <w:rsid w:val="0089765E"/>
    <w:rsid w:val="00897C66"/>
    <w:rsid w:val="00897ECB"/>
    <w:rsid w:val="008A0672"/>
    <w:rsid w:val="008A2095"/>
    <w:rsid w:val="008A278C"/>
    <w:rsid w:val="008A6388"/>
    <w:rsid w:val="008A6A91"/>
    <w:rsid w:val="008B110E"/>
    <w:rsid w:val="008B3BD5"/>
    <w:rsid w:val="008B4A76"/>
    <w:rsid w:val="008B746F"/>
    <w:rsid w:val="008B76B3"/>
    <w:rsid w:val="008C04A8"/>
    <w:rsid w:val="008C05A7"/>
    <w:rsid w:val="008C7549"/>
    <w:rsid w:val="008D11C8"/>
    <w:rsid w:val="008D2FE8"/>
    <w:rsid w:val="008D3CE1"/>
    <w:rsid w:val="008D50C1"/>
    <w:rsid w:val="008D5287"/>
    <w:rsid w:val="008D611D"/>
    <w:rsid w:val="008D79BA"/>
    <w:rsid w:val="008D7FD1"/>
    <w:rsid w:val="008E1BAC"/>
    <w:rsid w:val="008E286C"/>
    <w:rsid w:val="008E73D5"/>
    <w:rsid w:val="008F2DF4"/>
    <w:rsid w:val="008F43FE"/>
    <w:rsid w:val="008F5188"/>
    <w:rsid w:val="008F6175"/>
    <w:rsid w:val="008F6611"/>
    <w:rsid w:val="00902977"/>
    <w:rsid w:val="00902E4B"/>
    <w:rsid w:val="00903C0F"/>
    <w:rsid w:val="009049C7"/>
    <w:rsid w:val="0090554D"/>
    <w:rsid w:val="00907750"/>
    <w:rsid w:val="00907D36"/>
    <w:rsid w:val="009215F3"/>
    <w:rsid w:val="00922579"/>
    <w:rsid w:val="009232F2"/>
    <w:rsid w:val="009239B3"/>
    <w:rsid w:val="00930885"/>
    <w:rsid w:val="009366D0"/>
    <w:rsid w:val="00936DE7"/>
    <w:rsid w:val="00937714"/>
    <w:rsid w:val="0094115B"/>
    <w:rsid w:val="0094204D"/>
    <w:rsid w:val="009441A1"/>
    <w:rsid w:val="009474BA"/>
    <w:rsid w:val="00950A5E"/>
    <w:rsid w:val="0095184B"/>
    <w:rsid w:val="00954480"/>
    <w:rsid w:val="00955E60"/>
    <w:rsid w:val="00956267"/>
    <w:rsid w:val="00956C22"/>
    <w:rsid w:val="00962C4F"/>
    <w:rsid w:val="00962C66"/>
    <w:rsid w:val="009636EC"/>
    <w:rsid w:val="00963943"/>
    <w:rsid w:val="00964769"/>
    <w:rsid w:val="00965087"/>
    <w:rsid w:val="0097270F"/>
    <w:rsid w:val="00973E15"/>
    <w:rsid w:val="0097460C"/>
    <w:rsid w:val="0097512E"/>
    <w:rsid w:val="00975E38"/>
    <w:rsid w:val="00980463"/>
    <w:rsid w:val="00981478"/>
    <w:rsid w:val="0098182C"/>
    <w:rsid w:val="00983218"/>
    <w:rsid w:val="009865DA"/>
    <w:rsid w:val="00991041"/>
    <w:rsid w:val="00996EE5"/>
    <w:rsid w:val="0099774D"/>
    <w:rsid w:val="009A2C82"/>
    <w:rsid w:val="009A668F"/>
    <w:rsid w:val="009A66BF"/>
    <w:rsid w:val="009A79CD"/>
    <w:rsid w:val="009B3025"/>
    <w:rsid w:val="009B365D"/>
    <w:rsid w:val="009B38F1"/>
    <w:rsid w:val="009B4A63"/>
    <w:rsid w:val="009C151C"/>
    <w:rsid w:val="009C1C7F"/>
    <w:rsid w:val="009C1E17"/>
    <w:rsid w:val="009C34D6"/>
    <w:rsid w:val="009C4261"/>
    <w:rsid w:val="009C6325"/>
    <w:rsid w:val="009D088D"/>
    <w:rsid w:val="009D2940"/>
    <w:rsid w:val="009D3D08"/>
    <w:rsid w:val="009D49C0"/>
    <w:rsid w:val="009D5EB6"/>
    <w:rsid w:val="009D733C"/>
    <w:rsid w:val="009E131B"/>
    <w:rsid w:val="009E20EF"/>
    <w:rsid w:val="009E282E"/>
    <w:rsid w:val="009E37AA"/>
    <w:rsid w:val="009E72B5"/>
    <w:rsid w:val="009F2C23"/>
    <w:rsid w:val="009F4C31"/>
    <w:rsid w:val="00A00A29"/>
    <w:rsid w:val="00A01D06"/>
    <w:rsid w:val="00A0216E"/>
    <w:rsid w:val="00A04CF2"/>
    <w:rsid w:val="00A07231"/>
    <w:rsid w:val="00A105E0"/>
    <w:rsid w:val="00A11CAB"/>
    <w:rsid w:val="00A145BF"/>
    <w:rsid w:val="00A17B11"/>
    <w:rsid w:val="00A224F4"/>
    <w:rsid w:val="00A22A11"/>
    <w:rsid w:val="00A22FC8"/>
    <w:rsid w:val="00A309F0"/>
    <w:rsid w:val="00A34371"/>
    <w:rsid w:val="00A34615"/>
    <w:rsid w:val="00A347CB"/>
    <w:rsid w:val="00A34B0E"/>
    <w:rsid w:val="00A37DE5"/>
    <w:rsid w:val="00A41140"/>
    <w:rsid w:val="00A4261E"/>
    <w:rsid w:val="00A44054"/>
    <w:rsid w:val="00A44146"/>
    <w:rsid w:val="00A45E88"/>
    <w:rsid w:val="00A51423"/>
    <w:rsid w:val="00A5233A"/>
    <w:rsid w:val="00A52473"/>
    <w:rsid w:val="00A54FCF"/>
    <w:rsid w:val="00A612A7"/>
    <w:rsid w:val="00A707A1"/>
    <w:rsid w:val="00A7174E"/>
    <w:rsid w:val="00A7199B"/>
    <w:rsid w:val="00A72152"/>
    <w:rsid w:val="00A767CA"/>
    <w:rsid w:val="00A76AC2"/>
    <w:rsid w:val="00A807E3"/>
    <w:rsid w:val="00A80923"/>
    <w:rsid w:val="00A812D2"/>
    <w:rsid w:val="00A8171D"/>
    <w:rsid w:val="00A9217A"/>
    <w:rsid w:val="00A9644A"/>
    <w:rsid w:val="00A97385"/>
    <w:rsid w:val="00AA334F"/>
    <w:rsid w:val="00AA7C33"/>
    <w:rsid w:val="00AA7D3B"/>
    <w:rsid w:val="00AA7DC4"/>
    <w:rsid w:val="00AB109C"/>
    <w:rsid w:val="00AB1862"/>
    <w:rsid w:val="00AB1F5C"/>
    <w:rsid w:val="00AB78E6"/>
    <w:rsid w:val="00AC037F"/>
    <w:rsid w:val="00AC2C22"/>
    <w:rsid w:val="00AC39F7"/>
    <w:rsid w:val="00AC4650"/>
    <w:rsid w:val="00AC4788"/>
    <w:rsid w:val="00AC4F69"/>
    <w:rsid w:val="00AC69F4"/>
    <w:rsid w:val="00AD054E"/>
    <w:rsid w:val="00AD14BE"/>
    <w:rsid w:val="00AD271B"/>
    <w:rsid w:val="00AD3764"/>
    <w:rsid w:val="00AD4661"/>
    <w:rsid w:val="00AD51FE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AF7F6F"/>
    <w:rsid w:val="00B1120B"/>
    <w:rsid w:val="00B11A93"/>
    <w:rsid w:val="00B11D34"/>
    <w:rsid w:val="00B166FE"/>
    <w:rsid w:val="00B172A9"/>
    <w:rsid w:val="00B22602"/>
    <w:rsid w:val="00B22D50"/>
    <w:rsid w:val="00B238C2"/>
    <w:rsid w:val="00B2494B"/>
    <w:rsid w:val="00B251BC"/>
    <w:rsid w:val="00B275CE"/>
    <w:rsid w:val="00B27FBD"/>
    <w:rsid w:val="00B312FB"/>
    <w:rsid w:val="00B36646"/>
    <w:rsid w:val="00B376CC"/>
    <w:rsid w:val="00B41A95"/>
    <w:rsid w:val="00B41EBE"/>
    <w:rsid w:val="00B42220"/>
    <w:rsid w:val="00B42C26"/>
    <w:rsid w:val="00B4384B"/>
    <w:rsid w:val="00B441BA"/>
    <w:rsid w:val="00B46231"/>
    <w:rsid w:val="00B5053E"/>
    <w:rsid w:val="00B51F1B"/>
    <w:rsid w:val="00B5469B"/>
    <w:rsid w:val="00B57580"/>
    <w:rsid w:val="00B57FE5"/>
    <w:rsid w:val="00B65AFE"/>
    <w:rsid w:val="00B7044B"/>
    <w:rsid w:val="00B71BC6"/>
    <w:rsid w:val="00B72600"/>
    <w:rsid w:val="00B73864"/>
    <w:rsid w:val="00B80D11"/>
    <w:rsid w:val="00B830AF"/>
    <w:rsid w:val="00B83B1A"/>
    <w:rsid w:val="00B84369"/>
    <w:rsid w:val="00B846A5"/>
    <w:rsid w:val="00B85B38"/>
    <w:rsid w:val="00B93643"/>
    <w:rsid w:val="00B95E1A"/>
    <w:rsid w:val="00B96099"/>
    <w:rsid w:val="00BA110A"/>
    <w:rsid w:val="00BA61A2"/>
    <w:rsid w:val="00BA646F"/>
    <w:rsid w:val="00BB3E9B"/>
    <w:rsid w:val="00BB6205"/>
    <w:rsid w:val="00BB68D7"/>
    <w:rsid w:val="00BB785D"/>
    <w:rsid w:val="00BC023A"/>
    <w:rsid w:val="00BC1408"/>
    <w:rsid w:val="00BC1D51"/>
    <w:rsid w:val="00BC2739"/>
    <w:rsid w:val="00BD0557"/>
    <w:rsid w:val="00BD122A"/>
    <w:rsid w:val="00BD1451"/>
    <w:rsid w:val="00BD20F0"/>
    <w:rsid w:val="00BD3966"/>
    <w:rsid w:val="00BD3C2C"/>
    <w:rsid w:val="00BD4529"/>
    <w:rsid w:val="00BD4F14"/>
    <w:rsid w:val="00BD5DC6"/>
    <w:rsid w:val="00BD7939"/>
    <w:rsid w:val="00BE07B3"/>
    <w:rsid w:val="00BE154A"/>
    <w:rsid w:val="00BE780E"/>
    <w:rsid w:val="00BE7B90"/>
    <w:rsid w:val="00BF3460"/>
    <w:rsid w:val="00BF38D3"/>
    <w:rsid w:val="00BF7CF9"/>
    <w:rsid w:val="00C011A1"/>
    <w:rsid w:val="00C03ED1"/>
    <w:rsid w:val="00C04FB3"/>
    <w:rsid w:val="00C06607"/>
    <w:rsid w:val="00C14C39"/>
    <w:rsid w:val="00C164C8"/>
    <w:rsid w:val="00C20434"/>
    <w:rsid w:val="00C2201D"/>
    <w:rsid w:val="00C22BC0"/>
    <w:rsid w:val="00C23273"/>
    <w:rsid w:val="00C24902"/>
    <w:rsid w:val="00C269A2"/>
    <w:rsid w:val="00C3172C"/>
    <w:rsid w:val="00C34871"/>
    <w:rsid w:val="00C34BA0"/>
    <w:rsid w:val="00C37905"/>
    <w:rsid w:val="00C37DE1"/>
    <w:rsid w:val="00C37F57"/>
    <w:rsid w:val="00C42BC6"/>
    <w:rsid w:val="00C462BE"/>
    <w:rsid w:val="00C50253"/>
    <w:rsid w:val="00C51A96"/>
    <w:rsid w:val="00C52868"/>
    <w:rsid w:val="00C52B3C"/>
    <w:rsid w:val="00C52E8A"/>
    <w:rsid w:val="00C54AC5"/>
    <w:rsid w:val="00C56199"/>
    <w:rsid w:val="00C563B9"/>
    <w:rsid w:val="00C5655D"/>
    <w:rsid w:val="00C60182"/>
    <w:rsid w:val="00C617B2"/>
    <w:rsid w:val="00C65974"/>
    <w:rsid w:val="00C65D26"/>
    <w:rsid w:val="00C7068F"/>
    <w:rsid w:val="00C709FB"/>
    <w:rsid w:val="00C71382"/>
    <w:rsid w:val="00C72445"/>
    <w:rsid w:val="00C7349D"/>
    <w:rsid w:val="00C735B0"/>
    <w:rsid w:val="00C777C3"/>
    <w:rsid w:val="00C80E85"/>
    <w:rsid w:val="00C8240C"/>
    <w:rsid w:val="00C82583"/>
    <w:rsid w:val="00C82C39"/>
    <w:rsid w:val="00C83E14"/>
    <w:rsid w:val="00C8459F"/>
    <w:rsid w:val="00C84CD8"/>
    <w:rsid w:val="00C86C4B"/>
    <w:rsid w:val="00C9124D"/>
    <w:rsid w:val="00C91391"/>
    <w:rsid w:val="00C927C3"/>
    <w:rsid w:val="00C95464"/>
    <w:rsid w:val="00C969AB"/>
    <w:rsid w:val="00CA1AAB"/>
    <w:rsid w:val="00CA5899"/>
    <w:rsid w:val="00CA5B2B"/>
    <w:rsid w:val="00CA7FAE"/>
    <w:rsid w:val="00CB172E"/>
    <w:rsid w:val="00CB1847"/>
    <w:rsid w:val="00CB224A"/>
    <w:rsid w:val="00CB2D0B"/>
    <w:rsid w:val="00CB42FC"/>
    <w:rsid w:val="00CB469B"/>
    <w:rsid w:val="00CB4997"/>
    <w:rsid w:val="00CB5751"/>
    <w:rsid w:val="00CC0110"/>
    <w:rsid w:val="00CC057F"/>
    <w:rsid w:val="00CC4B4C"/>
    <w:rsid w:val="00CC5E93"/>
    <w:rsid w:val="00CC632C"/>
    <w:rsid w:val="00CC6C15"/>
    <w:rsid w:val="00CD52C6"/>
    <w:rsid w:val="00CE02AF"/>
    <w:rsid w:val="00CE0B66"/>
    <w:rsid w:val="00CE383E"/>
    <w:rsid w:val="00CE41DB"/>
    <w:rsid w:val="00CE487F"/>
    <w:rsid w:val="00CE4C36"/>
    <w:rsid w:val="00CE5C24"/>
    <w:rsid w:val="00CE6B7B"/>
    <w:rsid w:val="00CE6D9F"/>
    <w:rsid w:val="00CF1DA4"/>
    <w:rsid w:val="00CF2A7F"/>
    <w:rsid w:val="00CF6E04"/>
    <w:rsid w:val="00D042A3"/>
    <w:rsid w:val="00D11EFC"/>
    <w:rsid w:val="00D145A0"/>
    <w:rsid w:val="00D1511F"/>
    <w:rsid w:val="00D15326"/>
    <w:rsid w:val="00D16AF2"/>
    <w:rsid w:val="00D16E0F"/>
    <w:rsid w:val="00D17630"/>
    <w:rsid w:val="00D20DF1"/>
    <w:rsid w:val="00D21B15"/>
    <w:rsid w:val="00D222C8"/>
    <w:rsid w:val="00D22763"/>
    <w:rsid w:val="00D23236"/>
    <w:rsid w:val="00D238B6"/>
    <w:rsid w:val="00D24FE4"/>
    <w:rsid w:val="00D26082"/>
    <w:rsid w:val="00D278C8"/>
    <w:rsid w:val="00D33119"/>
    <w:rsid w:val="00D332D0"/>
    <w:rsid w:val="00D3579E"/>
    <w:rsid w:val="00D44EFD"/>
    <w:rsid w:val="00D454C6"/>
    <w:rsid w:val="00D46291"/>
    <w:rsid w:val="00D50ABE"/>
    <w:rsid w:val="00D521FF"/>
    <w:rsid w:val="00D5269C"/>
    <w:rsid w:val="00D55B7B"/>
    <w:rsid w:val="00D56CE8"/>
    <w:rsid w:val="00D57629"/>
    <w:rsid w:val="00D601C1"/>
    <w:rsid w:val="00D62193"/>
    <w:rsid w:val="00D66892"/>
    <w:rsid w:val="00D66FC9"/>
    <w:rsid w:val="00D753ED"/>
    <w:rsid w:val="00D81C89"/>
    <w:rsid w:val="00D8322B"/>
    <w:rsid w:val="00D83710"/>
    <w:rsid w:val="00D83DF6"/>
    <w:rsid w:val="00D84DED"/>
    <w:rsid w:val="00D84EF8"/>
    <w:rsid w:val="00D9109F"/>
    <w:rsid w:val="00D92A37"/>
    <w:rsid w:val="00D9489E"/>
    <w:rsid w:val="00D94AF8"/>
    <w:rsid w:val="00DA00A4"/>
    <w:rsid w:val="00DA77DC"/>
    <w:rsid w:val="00DA7E91"/>
    <w:rsid w:val="00DB4565"/>
    <w:rsid w:val="00DB52B2"/>
    <w:rsid w:val="00DB5CD3"/>
    <w:rsid w:val="00DB6B93"/>
    <w:rsid w:val="00DB743D"/>
    <w:rsid w:val="00DC53A4"/>
    <w:rsid w:val="00DC5595"/>
    <w:rsid w:val="00DD034C"/>
    <w:rsid w:val="00DD0E8B"/>
    <w:rsid w:val="00DD3958"/>
    <w:rsid w:val="00DD6774"/>
    <w:rsid w:val="00DD71C8"/>
    <w:rsid w:val="00DD775D"/>
    <w:rsid w:val="00DD793D"/>
    <w:rsid w:val="00DD7F57"/>
    <w:rsid w:val="00DE624D"/>
    <w:rsid w:val="00DF0F80"/>
    <w:rsid w:val="00DF1C23"/>
    <w:rsid w:val="00DF2027"/>
    <w:rsid w:val="00DF2206"/>
    <w:rsid w:val="00DF6A57"/>
    <w:rsid w:val="00DF70BC"/>
    <w:rsid w:val="00E002C1"/>
    <w:rsid w:val="00E00922"/>
    <w:rsid w:val="00E01CE4"/>
    <w:rsid w:val="00E05877"/>
    <w:rsid w:val="00E07FC5"/>
    <w:rsid w:val="00E113D3"/>
    <w:rsid w:val="00E13CBE"/>
    <w:rsid w:val="00E13F6B"/>
    <w:rsid w:val="00E179E6"/>
    <w:rsid w:val="00E21404"/>
    <w:rsid w:val="00E23968"/>
    <w:rsid w:val="00E2498F"/>
    <w:rsid w:val="00E25A4A"/>
    <w:rsid w:val="00E27410"/>
    <w:rsid w:val="00E27A70"/>
    <w:rsid w:val="00E32FBF"/>
    <w:rsid w:val="00E344A2"/>
    <w:rsid w:val="00E35118"/>
    <w:rsid w:val="00E3534A"/>
    <w:rsid w:val="00E368E5"/>
    <w:rsid w:val="00E3723C"/>
    <w:rsid w:val="00E37A1B"/>
    <w:rsid w:val="00E37EF2"/>
    <w:rsid w:val="00E40F65"/>
    <w:rsid w:val="00E42397"/>
    <w:rsid w:val="00E45F34"/>
    <w:rsid w:val="00E50B88"/>
    <w:rsid w:val="00E52917"/>
    <w:rsid w:val="00E572C0"/>
    <w:rsid w:val="00E57B64"/>
    <w:rsid w:val="00E60AB0"/>
    <w:rsid w:val="00E62188"/>
    <w:rsid w:val="00E629BF"/>
    <w:rsid w:val="00E64749"/>
    <w:rsid w:val="00E647EB"/>
    <w:rsid w:val="00E65378"/>
    <w:rsid w:val="00E65B0A"/>
    <w:rsid w:val="00E6609A"/>
    <w:rsid w:val="00E66867"/>
    <w:rsid w:val="00E71533"/>
    <w:rsid w:val="00E72C45"/>
    <w:rsid w:val="00E73671"/>
    <w:rsid w:val="00E75E72"/>
    <w:rsid w:val="00E81FA1"/>
    <w:rsid w:val="00E85F5D"/>
    <w:rsid w:val="00E913A2"/>
    <w:rsid w:val="00E94DDC"/>
    <w:rsid w:val="00E96996"/>
    <w:rsid w:val="00E97894"/>
    <w:rsid w:val="00EA00C7"/>
    <w:rsid w:val="00EA0FC4"/>
    <w:rsid w:val="00EA311B"/>
    <w:rsid w:val="00EA345C"/>
    <w:rsid w:val="00EA5366"/>
    <w:rsid w:val="00EA6844"/>
    <w:rsid w:val="00EA6B29"/>
    <w:rsid w:val="00EB0CBA"/>
    <w:rsid w:val="00EB22D2"/>
    <w:rsid w:val="00EB5802"/>
    <w:rsid w:val="00EC126D"/>
    <w:rsid w:val="00EC1CAA"/>
    <w:rsid w:val="00EC32C2"/>
    <w:rsid w:val="00EC792F"/>
    <w:rsid w:val="00ED0E82"/>
    <w:rsid w:val="00ED16DF"/>
    <w:rsid w:val="00ED259F"/>
    <w:rsid w:val="00ED2E28"/>
    <w:rsid w:val="00ED4103"/>
    <w:rsid w:val="00ED6905"/>
    <w:rsid w:val="00EE016A"/>
    <w:rsid w:val="00EE07DB"/>
    <w:rsid w:val="00EE242C"/>
    <w:rsid w:val="00EE2A15"/>
    <w:rsid w:val="00EE56F8"/>
    <w:rsid w:val="00EE6C91"/>
    <w:rsid w:val="00EE727D"/>
    <w:rsid w:val="00EF0E65"/>
    <w:rsid w:val="00EF119C"/>
    <w:rsid w:val="00EF1591"/>
    <w:rsid w:val="00EF471C"/>
    <w:rsid w:val="00EF639D"/>
    <w:rsid w:val="00F00087"/>
    <w:rsid w:val="00F00187"/>
    <w:rsid w:val="00F00471"/>
    <w:rsid w:val="00F01191"/>
    <w:rsid w:val="00F02C15"/>
    <w:rsid w:val="00F03476"/>
    <w:rsid w:val="00F04262"/>
    <w:rsid w:val="00F066BA"/>
    <w:rsid w:val="00F07EA1"/>
    <w:rsid w:val="00F10377"/>
    <w:rsid w:val="00F11D2E"/>
    <w:rsid w:val="00F12A2A"/>
    <w:rsid w:val="00F12DA0"/>
    <w:rsid w:val="00F14F21"/>
    <w:rsid w:val="00F15AC1"/>
    <w:rsid w:val="00F16CAA"/>
    <w:rsid w:val="00F23741"/>
    <w:rsid w:val="00F25B85"/>
    <w:rsid w:val="00F25CE5"/>
    <w:rsid w:val="00F3060B"/>
    <w:rsid w:val="00F30EF5"/>
    <w:rsid w:val="00F329B7"/>
    <w:rsid w:val="00F331EA"/>
    <w:rsid w:val="00F36FCC"/>
    <w:rsid w:val="00F40D1E"/>
    <w:rsid w:val="00F46E30"/>
    <w:rsid w:val="00F5373C"/>
    <w:rsid w:val="00F54BC5"/>
    <w:rsid w:val="00F569A1"/>
    <w:rsid w:val="00F64D11"/>
    <w:rsid w:val="00F65020"/>
    <w:rsid w:val="00F65ABE"/>
    <w:rsid w:val="00F670E0"/>
    <w:rsid w:val="00F70551"/>
    <w:rsid w:val="00F70669"/>
    <w:rsid w:val="00F71A66"/>
    <w:rsid w:val="00F73AEC"/>
    <w:rsid w:val="00F749B2"/>
    <w:rsid w:val="00F755B3"/>
    <w:rsid w:val="00F7731F"/>
    <w:rsid w:val="00F778BE"/>
    <w:rsid w:val="00F831B6"/>
    <w:rsid w:val="00F832F5"/>
    <w:rsid w:val="00F85C9B"/>
    <w:rsid w:val="00F901C8"/>
    <w:rsid w:val="00F92D0A"/>
    <w:rsid w:val="00F932F3"/>
    <w:rsid w:val="00F93A16"/>
    <w:rsid w:val="00F947D9"/>
    <w:rsid w:val="00F94B7C"/>
    <w:rsid w:val="00F94F4A"/>
    <w:rsid w:val="00F9599F"/>
    <w:rsid w:val="00FA019B"/>
    <w:rsid w:val="00FA489B"/>
    <w:rsid w:val="00FB0AF6"/>
    <w:rsid w:val="00FB297B"/>
    <w:rsid w:val="00FB2C5D"/>
    <w:rsid w:val="00FB47F0"/>
    <w:rsid w:val="00FB54AA"/>
    <w:rsid w:val="00FB76D2"/>
    <w:rsid w:val="00FC0D9B"/>
    <w:rsid w:val="00FC2D53"/>
    <w:rsid w:val="00FC4BEE"/>
    <w:rsid w:val="00FC4D67"/>
    <w:rsid w:val="00FC5AEF"/>
    <w:rsid w:val="00FC60BA"/>
    <w:rsid w:val="00FC753C"/>
    <w:rsid w:val="00FD19F2"/>
    <w:rsid w:val="00FD1D95"/>
    <w:rsid w:val="00FD2078"/>
    <w:rsid w:val="00FD2087"/>
    <w:rsid w:val="00FD22A9"/>
    <w:rsid w:val="00FD32EE"/>
    <w:rsid w:val="00FE0D17"/>
    <w:rsid w:val="00FE1388"/>
    <w:rsid w:val="00FE2652"/>
    <w:rsid w:val="00FE281F"/>
    <w:rsid w:val="00FE35B3"/>
    <w:rsid w:val="00FE3956"/>
    <w:rsid w:val="00FE597F"/>
    <w:rsid w:val="00FF371F"/>
    <w:rsid w:val="00FF6B8F"/>
    <w:rsid w:val="32E61558"/>
    <w:rsid w:val="3F49065B"/>
    <w:rsid w:val="4280A71D"/>
    <w:rsid w:val="4EB71CB7"/>
    <w:rsid w:val="5DC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6578"/>
  <w15:docId w15:val="{8B4408AB-E3B7-43E3-B7B9-8685EF9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6FE9"/>
    <w:pPr>
      <w:spacing w:after="0" w:line="240" w:lineRule="auto"/>
    </w:pPr>
    <w:rPr>
      <w:rFonts w:eastAsia="MS Mincho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84EC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E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EE2A15"/>
  </w:style>
  <w:style w:type="character" w:customStyle="1" w:styleId="eop">
    <w:name w:val="eop"/>
    <w:basedOn w:val="DefaultParagraphFont"/>
    <w:rsid w:val="00EE2A15"/>
  </w:style>
  <w:style w:type="character" w:customStyle="1" w:styleId="scxw87969218">
    <w:name w:val="scxw87969218"/>
    <w:basedOn w:val="DefaultParagraphFont"/>
    <w:rsid w:val="00EE2A15"/>
  </w:style>
  <w:style w:type="character" w:customStyle="1" w:styleId="tabchar">
    <w:name w:val="tabchar"/>
    <w:basedOn w:val="DefaultParagraphFont"/>
    <w:rsid w:val="00EE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porter@adcomm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purl.org/dc/terms/"/>
    <ds:schemaRef ds:uri="a9d656df-bdb6-49eb-b737-341170c2f58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0bd1287-03f5-4f92-b224-ecf50292371a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851583ed-2448-4813-a02b-edb1b17ef69e"/>
  </ds:schemaRefs>
</ds:datastoreItem>
</file>

<file path=customXml/itemProps3.xml><?xml version="1.0" encoding="utf-8"?>
<ds:datastoreItem xmlns:ds="http://schemas.openxmlformats.org/officeDocument/2006/customXml" ds:itemID="{36A96A0F-A089-4EBD-8F9B-9F21C4815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Aimee Parsons</cp:lastModifiedBy>
  <cp:revision>5</cp:revision>
  <cp:lastPrinted>2020-02-28T03:16:00Z</cp:lastPrinted>
  <dcterms:created xsi:type="dcterms:W3CDTF">2023-09-04T12:21:00Z</dcterms:created>
  <dcterms:modified xsi:type="dcterms:W3CDTF">2023-09-05T14:52:00Z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MediaServiceImageTags">
    <vt:lpwstr/>
  </property>
  <property fmtid="{D5CDD505-2E9C-101B-9397-08002B2CF9AE}" pid="5" name="GrammarlyDocumentId">
    <vt:lpwstr>a783ce4b7d70e3ca89af99784bebd9ba5ed1424833ec85746c1ce82844e62344</vt:lpwstr>
  </property>
</Properties>
</file>