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3523D162" w:rsidR="00B17D27" w:rsidRPr="00A80570" w:rsidRDefault="00B17D27" w:rsidP="00B17D27">
      <w:pPr>
        <w:pStyle w:val="p1"/>
        <w:rPr>
          <w:b/>
          <w:sz w:val="20"/>
          <w:szCs w:val="20"/>
          <w:lang w:val="es-ES"/>
        </w:rPr>
      </w:pPr>
      <w:r w:rsidRPr="00A80570">
        <w:rPr>
          <w:noProof/>
          <w:sz w:val="20"/>
          <w:szCs w:val="20"/>
          <w:lang w:val="es-MX"/>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570" w:rsidRPr="00A80570">
        <w:rPr>
          <w:noProof/>
          <w:sz w:val="20"/>
          <w:szCs w:val="20"/>
          <w:lang w:val="es-MX"/>
        </w:rPr>
        <w:t>Press Release</w:t>
      </w:r>
    </w:p>
    <w:p w14:paraId="64DF4D93" w14:textId="77777777" w:rsidR="00B17D27" w:rsidRPr="001A5F0D" w:rsidRDefault="00B17D27" w:rsidP="00B17D27">
      <w:pPr>
        <w:pStyle w:val="p1"/>
        <w:rPr>
          <w:szCs w:val="20"/>
          <w:lang w:val="es-ES"/>
        </w:rPr>
      </w:pPr>
    </w:p>
    <w:p w14:paraId="1E3BE63F" w14:textId="77777777" w:rsidR="002F095E" w:rsidRPr="002F095E" w:rsidRDefault="00B17D27" w:rsidP="00B17D27">
      <w:pPr>
        <w:pStyle w:val="Standard"/>
        <w:rPr>
          <w:rFonts w:ascii="Arial" w:hAnsi="Arial" w:cs="Arial"/>
          <w:sz w:val="18"/>
          <w:szCs w:val="18"/>
          <w:lang w:val="es-ES"/>
        </w:rPr>
      </w:pPr>
      <w:r w:rsidRPr="002F095E">
        <w:rPr>
          <w:rFonts w:ascii="Arial" w:hAnsi="Arial" w:cs="Arial"/>
          <w:sz w:val="18"/>
          <w:szCs w:val="18"/>
          <w:lang w:val="es-ES"/>
        </w:rPr>
        <w:t xml:space="preserve">Media </w:t>
      </w:r>
      <w:proofErr w:type="spellStart"/>
      <w:r w:rsidR="002F095E" w:rsidRPr="002F095E">
        <w:rPr>
          <w:rFonts w:ascii="Arial" w:hAnsi="Arial" w:cs="Arial"/>
          <w:sz w:val="18"/>
          <w:szCs w:val="18"/>
          <w:lang w:val="es-ES"/>
        </w:rPr>
        <w:t>c</w:t>
      </w:r>
      <w:r w:rsidRPr="002F095E">
        <w:rPr>
          <w:rFonts w:ascii="Arial" w:hAnsi="Arial" w:cs="Arial"/>
          <w:sz w:val="18"/>
          <w:szCs w:val="18"/>
          <w:lang w:val="es-ES"/>
        </w:rPr>
        <w:t>ontact</w:t>
      </w:r>
      <w:proofErr w:type="spellEnd"/>
      <w:r w:rsidRPr="002F095E">
        <w:rPr>
          <w:rFonts w:ascii="Arial" w:hAnsi="Arial" w:cs="Arial"/>
          <w:sz w:val="18"/>
          <w:szCs w:val="18"/>
          <w:lang w:val="es-ES"/>
        </w:rPr>
        <w:t>:</w:t>
      </w:r>
      <w:r w:rsidR="002F095E" w:rsidRPr="002F095E">
        <w:rPr>
          <w:rFonts w:ascii="Arial" w:hAnsi="Arial" w:cs="Arial"/>
          <w:sz w:val="18"/>
          <w:szCs w:val="18"/>
          <w:lang w:val="es-ES"/>
        </w:rPr>
        <w:t xml:space="preserve"> </w:t>
      </w:r>
    </w:p>
    <w:p w14:paraId="2AD7DA35" w14:textId="2BDDB5F0" w:rsidR="00B17D27" w:rsidRPr="00ED118E" w:rsidRDefault="00B17D27" w:rsidP="00B17D27">
      <w:pPr>
        <w:pStyle w:val="Standard"/>
        <w:rPr>
          <w:rFonts w:ascii="Arial" w:hAnsi="Arial" w:cs="Arial"/>
          <w:color w:val="000000" w:themeColor="text1"/>
          <w:sz w:val="18"/>
          <w:szCs w:val="18"/>
          <w:lang w:val="es-ES"/>
        </w:rPr>
      </w:pPr>
      <w:r w:rsidRPr="002F095E">
        <w:rPr>
          <w:rFonts w:ascii="Arial" w:hAnsi="Arial" w:cs="Arial"/>
          <w:color w:val="000000" w:themeColor="text1"/>
          <w:sz w:val="18"/>
          <w:szCs w:val="18"/>
          <w:lang w:val="es-ES"/>
        </w:rPr>
        <w:t xml:space="preserve">Elni Van Rensburg </w:t>
      </w:r>
      <w:r w:rsidR="00ED118E">
        <w:rPr>
          <w:rFonts w:ascii="Arial" w:hAnsi="Arial" w:cs="Arial"/>
          <w:color w:val="000000" w:themeColor="text1"/>
          <w:sz w:val="18"/>
          <w:szCs w:val="18"/>
          <w:lang w:val="es-ES"/>
        </w:rPr>
        <w:t xml:space="preserve">- </w:t>
      </w:r>
      <w:r w:rsidRPr="00ED118E">
        <w:rPr>
          <w:rFonts w:ascii="Arial" w:hAnsi="Arial" w:cs="Arial"/>
          <w:color w:val="000000" w:themeColor="text1"/>
          <w:sz w:val="18"/>
          <w:szCs w:val="18"/>
          <w:lang w:val="nl-NL"/>
        </w:rPr>
        <w:t xml:space="preserve">+1 830 317 0950 </w:t>
      </w:r>
      <w:r w:rsidR="00ED118E">
        <w:rPr>
          <w:rFonts w:ascii="Arial" w:hAnsi="Arial" w:cs="Arial"/>
          <w:color w:val="000000" w:themeColor="text1"/>
          <w:sz w:val="18"/>
          <w:szCs w:val="18"/>
          <w:lang w:val="nl-NL"/>
        </w:rPr>
        <w:t xml:space="preserve">- </w:t>
      </w:r>
      <w:hyperlink r:id="rId11">
        <w:r w:rsidRPr="00ED118E">
          <w:rPr>
            <w:rStyle w:val="Hyperlink"/>
            <w:rFonts w:ascii="Arial" w:hAnsi="Arial" w:cs="Arial"/>
            <w:sz w:val="18"/>
            <w:szCs w:val="18"/>
            <w:lang w:val="nl-NL"/>
          </w:rPr>
          <w:t>elni.vanrensburg@miraclon.com</w:t>
        </w:r>
      </w:hyperlink>
      <w:r w:rsidRPr="00ED118E">
        <w:rPr>
          <w:rFonts w:ascii="Arial" w:hAnsi="Arial" w:cs="Arial"/>
          <w:color w:val="000000" w:themeColor="text1"/>
          <w:sz w:val="18"/>
          <w:szCs w:val="18"/>
          <w:lang w:val="nl-NL"/>
        </w:rPr>
        <w:t xml:space="preserve">  </w:t>
      </w:r>
    </w:p>
    <w:p w14:paraId="67879DE7" w14:textId="2AEE4F40" w:rsidR="00A72F6A" w:rsidRPr="00A72F6A" w:rsidRDefault="00A72F6A" w:rsidP="00B17D27">
      <w:pPr>
        <w:pStyle w:val="Standard"/>
        <w:rPr>
          <w:rFonts w:ascii="Arial" w:hAnsi="Arial" w:cs="Arial"/>
          <w:color w:val="000000" w:themeColor="text1"/>
          <w:sz w:val="18"/>
          <w:szCs w:val="18"/>
          <w:lang w:val="fr-FR"/>
        </w:rPr>
      </w:pPr>
      <w:r w:rsidRPr="00A72F6A">
        <w:rPr>
          <w:rFonts w:ascii="Arial" w:hAnsi="Arial" w:cs="Arial"/>
          <w:color w:val="000000" w:themeColor="text1"/>
          <w:sz w:val="18"/>
          <w:szCs w:val="18"/>
          <w:lang w:val="fr-FR"/>
        </w:rPr>
        <w:t xml:space="preserve">Aimee Parsons - </w:t>
      </w:r>
      <w:r w:rsidRPr="00A72F6A">
        <w:rPr>
          <w:rFonts w:ascii="Arial" w:hAnsi="Arial" w:cs="Arial"/>
          <w:color w:val="000000" w:themeColor="text1"/>
          <w:sz w:val="18"/>
          <w:szCs w:val="18"/>
          <w:lang w:val="es-ES"/>
        </w:rPr>
        <w:t xml:space="preserve">+44 (0)1372 464470 – </w:t>
      </w:r>
      <w:hyperlink r:id="rId12" w:tgtFrame="_blank" w:history="1">
        <w:r w:rsidRPr="00A72F6A">
          <w:rPr>
            <w:rStyle w:val="Hyperlink"/>
            <w:rFonts w:ascii="Arial" w:hAnsi="Arial" w:cs="Arial"/>
            <w:sz w:val="18"/>
            <w:szCs w:val="18"/>
            <w:lang w:val="es-ES"/>
          </w:rPr>
          <w:t>miraclonpr@adcomms.co.uk</w:t>
        </w:r>
      </w:hyperlink>
      <w:r w:rsidRPr="00A72F6A">
        <w:rPr>
          <w:rFonts w:ascii="Arial" w:hAnsi="Arial" w:cs="Arial"/>
          <w:color w:val="000000" w:themeColor="text1"/>
          <w:sz w:val="18"/>
          <w:szCs w:val="18"/>
          <w:lang w:val="es-ES"/>
        </w:rPr>
        <w:t>  </w:t>
      </w:r>
      <w:r w:rsidRPr="00A72F6A">
        <w:rPr>
          <w:rFonts w:ascii="Arial" w:hAnsi="Arial" w:cs="Arial"/>
          <w:color w:val="000000" w:themeColor="text1"/>
          <w:sz w:val="18"/>
          <w:szCs w:val="18"/>
          <w:lang w:val="fr-FR"/>
        </w:rPr>
        <w:t>   </w:t>
      </w:r>
    </w:p>
    <w:p w14:paraId="2C0CE053" w14:textId="77777777" w:rsidR="00B17D27" w:rsidRPr="004E1901" w:rsidRDefault="00B17D27" w:rsidP="00B17D27">
      <w:pPr>
        <w:pStyle w:val="Standard"/>
        <w:rPr>
          <w:rFonts w:ascii="Arial" w:hAnsi="Arial" w:cs="Arial"/>
          <w:color w:val="000000"/>
          <w:szCs w:val="20"/>
          <w:lang w:val="fr-FR"/>
        </w:rPr>
      </w:pPr>
    </w:p>
    <w:p w14:paraId="05069FA8" w14:textId="59366886" w:rsidR="00B17D27" w:rsidRDefault="00A95F92" w:rsidP="00B17D27">
      <w:pPr>
        <w:pStyle w:val="Standard"/>
        <w:spacing w:line="259" w:lineRule="auto"/>
        <w:rPr>
          <w:rFonts w:ascii="Arial" w:hAnsi="Arial" w:cs="Arial"/>
          <w:color w:val="000000" w:themeColor="text1"/>
          <w:lang w:val="en-US"/>
        </w:rPr>
      </w:pPr>
      <w:r>
        <w:rPr>
          <w:rFonts w:ascii="Arial" w:hAnsi="Arial" w:cs="Arial"/>
          <w:color w:val="000000" w:themeColor="text1"/>
          <w:lang w:val="en-US"/>
        </w:rPr>
        <w:t xml:space="preserve">November </w:t>
      </w:r>
      <w:r w:rsidR="00A72F6A">
        <w:rPr>
          <w:rFonts w:ascii="Arial" w:hAnsi="Arial" w:cs="Arial"/>
          <w:color w:val="000000" w:themeColor="text1"/>
          <w:lang w:val="en-US"/>
        </w:rPr>
        <w:t>5</w:t>
      </w:r>
      <w:r w:rsidR="00C25672" w:rsidRPr="00C25672">
        <w:rPr>
          <w:rFonts w:ascii="Arial" w:hAnsi="Arial" w:cs="Arial"/>
          <w:color w:val="000000" w:themeColor="text1"/>
          <w:vertAlign w:val="superscript"/>
          <w:lang w:val="en-US"/>
        </w:rPr>
        <w:t>th</w:t>
      </w:r>
      <w:r w:rsidR="00C25672">
        <w:rPr>
          <w:rFonts w:ascii="Arial" w:hAnsi="Arial" w:cs="Arial"/>
          <w:color w:val="000000" w:themeColor="text1"/>
          <w:lang w:val="en-US"/>
        </w:rPr>
        <w:t xml:space="preserve">, </w:t>
      </w:r>
      <w:r w:rsidR="00A80570">
        <w:rPr>
          <w:rFonts w:ascii="Arial" w:hAnsi="Arial" w:cs="Arial"/>
          <w:color w:val="000000" w:themeColor="text1"/>
          <w:lang w:val="en-US"/>
        </w:rPr>
        <w:t>2025</w:t>
      </w:r>
    </w:p>
    <w:p w14:paraId="2970E3A2" w14:textId="77777777" w:rsidR="00DA3274" w:rsidRPr="00B17D27" w:rsidRDefault="00DA3274" w:rsidP="00701214">
      <w:pPr>
        <w:spacing w:line="360" w:lineRule="auto"/>
        <w:rPr>
          <w:rFonts w:ascii="Arial" w:hAnsi="Arial" w:cs="Arial"/>
          <w:b/>
          <w:bCs/>
          <w:sz w:val="22"/>
          <w:szCs w:val="22"/>
        </w:rPr>
      </w:pPr>
    </w:p>
    <w:p w14:paraId="0884ACD1" w14:textId="0EC48650" w:rsidR="00D7354D" w:rsidRDefault="002F095E" w:rsidP="002F095E">
      <w:pPr>
        <w:spacing w:line="360" w:lineRule="auto"/>
        <w:jc w:val="center"/>
        <w:rPr>
          <w:rFonts w:ascii="Arial" w:hAnsi="Arial" w:cs="Arial"/>
          <w:i/>
          <w:iCs/>
          <w:sz w:val="22"/>
          <w:szCs w:val="22"/>
          <w:lang w:val="en-US"/>
        </w:rPr>
      </w:pPr>
      <w:r w:rsidRPr="002F095E">
        <w:rPr>
          <w:rFonts w:ascii="Arial" w:hAnsi="Arial" w:cs="Arial"/>
          <w:b/>
          <w:bCs/>
          <w:sz w:val="26"/>
          <w:szCs w:val="26"/>
          <w:lang w:val="en-US"/>
        </w:rPr>
        <w:t xml:space="preserve">Miraclon </w:t>
      </w:r>
      <w:r>
        <w:rPr>
          <w:rFonts w:ascii="Arial" w:hAnsi="Arial" w:cs="Arial"/>
          <w:b/>
          <w:bCs/>
          <w:sz w:val="26"/>
          <w:szCs w:val="26"/>
          <w:lang w:val="en-US"/>
        </w:rPr>
        <w:t>announces</w:t>
      </w:r>
      <w:r w:rsidRPr="002F095E">
        <w:rPr>
          <w:rFonts w:ascii="Arial" w:hAnsi="Arial" w:cs="Arial"/>
          <w:b/>
          <w:bCs/>
          <w:sz w:val="26"/>
          <w:szCs w:val="26"/>
          <w:lang w:val="en-US"/>
        </w:rPr>
        <w:t xml:space="preserve"> FLEXCEL NX Central </w:t>
      </w:r>
      <w:r w:rsidR="004F0B58">
        <w:rPr>
          <w:rFonts w:ascii="Arial" w:hAnsi="Arial" w:cs="Arial"/>
          <w:b/>
          <w:bCs/>
          <w:sz w:val="26"/>
          <w:szCs w:val="26"/>
          <w:lang w:val="en-US"/>
        </w:rPr>
        <w:t xml:space="preserve">Software </w:t>
      </w:r>
      <w:r w:rsidRPr="002F095E">
        <w:rPr>
          <w:rFonts w:ascii="Arial" w:hAnsi="Arial" w:cs="Arial"/>
          <w:b/>
          <w:bCs/>
          <w:sz w:val="26"/>
          <w:szCs w:val="26"/>
          <w:lang w:val="en-US"/>
        </w:rPr>
        <w:t>3.0</w:t>
      </w:r>
      <w:r w:rsidR="00E12B60" w:rsidRPr="00E12B60">
        <w:rPr>
          <w:rFonts w:ascii="Arial" w:hAnsi="Arial" w:cs="Arial"/>
          <w:b/>
          <w:bCs/>
          <w:sz w:val="26"/>
          <w:szCs w:val="26"/>
          <w:lang w:val="en-US"/>
        </w:rPr>
        <w:t xml:space="preserve"> </w:t>
      </w:r>
      <w:r w:rsidR="00E12B60" w:rsidRPr="002F095E">
        <w:rPr>
          <w:rFonts w:ascii="Arial" w:hAnsi="Arial" w:cs="Arial"/>
          <w:b/>
          <w:bCs/>
          <w:sz w:val="26"/>
          <w:szCs w:val="26"/>
          <w:lang w:val="en-US"/>
        </w:rPr>
        <w:t>to</w:t>
      </w:r>
      <w:r w:rsidR="00FD6C1E">
        <w:rPr>
          <w:rFonts w:ascii="Arial" w:hAnsi="Arial" w:cs="Arial"/>
          <w:b/>
          <w:bCs/>
          <w:sz w:val="26"/>
          <w:szCs w:val="26"/>
          <w:lang w:val="en-US"/>
        </w:rPr>
        <w:t xml:space="preserve"> supercharge </w:t>
      </w:r>
      <w:r w:rsidR="00FA1C05">
        <w:rPr>
          <w:rFonts w:ascii="Arial" w:hAnsi="Arial" w:cs="Arial"/>
          <w:b/>
          <w:bCs/>
          <w:sz w:val="26"/>
          <w:szCs w:val="26"/>
          <w:lang w:val="en-US"/>
        </w:rPr>
        <w:t>FLEXCEL plates</w:t>
      </w:r>
    </w:p>
    <w:p w14:paraId="2D6985F7" w14:textId="6F83F064" w:rsidR="00810EB7" w:rsidRDefault="00C10939" w:rsidP="00810EB7">
      <w:pPr>
        <w:spacing w:line="360" w:lineRule="auto"/>
        <w:jc w:val="center"/>
        <w:rPr>
          <w:rFonts w:ascii="Arial" w:hAnsi="Arial" w:cs="Arial"/>
          <w:i/>
          <w:iCs/>
          <w:sz w:val="22"/>
          <w:szCs w:val="22"/>
          <w:lang w:val="en-US"/>
        </w:rPr>
      </w:pPr>
      <w:r>
        <w:rPr>
          <w:rFonts w:ascii="Arial" w:hAnsi="Arial" w:cs="Arial"/>
          <w:i/>
          <w:iCs/>
          <w:sz w:val="22"/>
          <w:szCs w:val="22"/>
          <w:lang w:val="en-US"/>
        </w:rPr>
        <w:t>N</w:t>
      </w:r>
      <w:r w:rsidR="00FA1C05">
        <w:rPr>
          <w:rFonts w:ascii="Arial" w:hAnsi="Arial" w:cs="Arial"/>
          <w:i/>
          <w:iCs/>
          <w:sz w:val="22"/>
          <w:szCs w:val="22"/>
          <w:lang w:val="en-US"/>
        </w:rPr>
        <w:t xml:space="preserve">ew </w:t>
      </w:r>
      <w:r w:rsidR="00810EB7">
        <w:rPr>
          <w:rFonts w:ascii="Arial" w:hAnsi="Arial" w:cs="Arial"/>
          <w:i/>
          <w:iCs/>
          <w:sz w:val="22"/>
          <w:szCs w:val="22"/>
          <w:lang w:val="en-US"/>
        </w:rPr>
        <w:t>A</w:t>
      </w:r>
      <w:r w:rsidR="00D7354D">
        <w:rPr>
          <w:rFonts w:ascii="Arial" w:hAnsi="Arial" w:cs="Arial"/>
          <w:i/>
          <w:iCs/>
          <w:sz w:val="22"/>
          <w:szCs w:val="22"/>
          <w:lang w:val="en-US"/>
        </w:rPr>
        <w:t>utomated</w:t>
      </w:r>
      <w:r w:rsidR="002F095E" w:rsidRPr="009711B1">
        <w:rPr>
          <w:rFonts w:ascii="Arial" w:hAnsi="Arial" w:cs="Arial"/>
          <w:i/>
          <w:iCs/>
          <w:sz w:val="22"/>
          <w:szCs w:val="22"/>
          <w:lang w:val="en-US"/>
        </w:rPr>
        <w:t xml:space="preserve"> </w:t>
      </w:r>
      <w:r w:rsidR="00810EB7">
        <w:rPr>
          <w:rFonts w:ascii="Arial" w:hAnsi="Arial" w:cs="Arial"/>
          <w:i/>
          <w:iCs/>
          <w:sz w:val="22"/>
          <w:szCs w:val="22"/>
          <w:lang w:val="en-US"/>
        </w:rPr>
        <w:t>C</w:t>
      </w:r>
      <w:r w:rsidR="002F095E" w:rsidRPr="009711B1">
        <w:rPr>
          <w:rFonts w:ascii="Arial" w:hAnsi="Arial" w:cs="Arial"/>
          <w:i/>
          <w:iCs/>
          <w:sz w:val="22"/>
          <w:szCs w:val="22"/>
          <w:lang w:val="en-US"/>
        </w:rPr>
        <w:t xml:space="preserve">alibration </w:t>
      </w:r>
      <w:r w:rsidR="00810EB7">
        <w:rPr>
          <w:rFonts w:ascii="Arial" w:hAnsi="Arial" w:cs="Arial"/>
          <w:i/>
          <w:iCs/>
          <w:sz w:val="22"/>
          <w:szCs w:val="22"/>
          <w:lang w:val="en-US"/>
        </w:rPr>
        <w:t>Tool</w:t>
      </w:r>
      <w:r w:rsidR="00D7354D">
        <w:rPr>
          <w:rFonts w:ascii="Arial" w:hAnsi="Arial" w:cs="Arial"/>
          <w:i/>
          <w:iCs/>
          <w:sz w:val="22"/>
          <w:szCs w:val="22"/>
          <w:lang w:val="en-US"/>
        </w:rPr>
        <w:t xml:space="preserve"> </w:t>
      </w:r>
      <w:r>
        <w:rPr>
          <w:rFonts w:ascii="Arial" w:hAnsi="Arial" w:cs="Arial"/>
          <w:i/>
          <w:iCs/>
          <w:sz w:val="22"/>
          <w:szCs w:val="22"/>
          <w:lang w:val="en-US"/>
        </w:rPr>
        <w:t>delivers unmatched precision and consistency in FLEXCEL plate production</w:t>
      </w:r>
      <w:r w:rsidR="000F1149" w:rsidRPr="00934585">
        <w:rPr>
          <w:rFonts w:ascii="Arial" w:hAnsi="Arial" w:cs="Arial"/>
          <w:i/>
          <w:iCs/>
          <w:sz w:val="22"/>
          <w:szCs w:val="22"/>
          <w:lang w:val="en-US"/>
        </w:rPr>
        <w:t xml:space="preserve"> </w:t>
      </w:r>
    </w:p>
    <w:p w14:paraId="56010F0A" w14:textId="77777777" w:rsidR="00D7354D" w:rsidRDefault="00D7354D" w:rsidP="00D7354D">
      <w:pPr>
        <w:spacing w:line="360" w:lineRule="auto"/>
        <w:jc w:val="center"/>
        <w:rPr>
          <w:rFonts w:ascii="Arial" w:hAnsi="Arial" w:cs="Arial"/>
          <w:b/>
          <w:bCs/>
          <w:sz w:val="26"/>
          <w:szCs w:val="26"/>
          <w:lang w:val="en-US"/>
        </w:rPr>
      </w:pPr>
    </w:p>
    <w:p w14:paraId="0CB1FF9D" w14:textId="7B76D70D" w:rsidR="000F1149" w:rsidRDefault="002F095E" w:rsidP="00A84FEF">
      <w:pPr>
        <w:spacing w:line="360" w:lineRule="auto"/>
        <w:rPr>
          <w:rFonts w:ascii="Arial" w:hAnsi="Arial" w:cs="Arial"/>
          <w:sz w:val="22"/>
          <w:szCs w:val="22"/>
          <w:lang w:val="en-US"/>
        </w:rPr>
      </w:pPr>
      <w:r w:rsidRPr="002F095E">
        <w:rPr>
          <w:rFonts w:ascii="Arial" w:hAnsi="Arial" w:cs="Arial"/>
          <w:sz w:val="22"/>
          <w:szCs w:val="22"/>
          <w:lang w:val="en-US"/>
        </w:rPr>
        <w:t>Miraclon</w:t>
      </w:r>
      <w:r w:rsidR="009711B1">
        <w:rPr>
          <w:rFonts w:ascii="Arial" w:hAnsi="Arial" w:cs="Arial"/>
          <w:sz w:val="22"/>
          <w:szCs w:val="22"/>
          <w:lang w:val="en-US"/>
        </w:rPr>
        <w:t xml:space="preserve"> </w:t>
      </w:r>
      <w:r w:rsidRPr="002F095E">
        <w:rPr>
          <w:rFonts w:ascii="Arial" w:hAnsi="Arial" w:cs="Arial"/>
          <w:sz w:val="22"/>
          <w:szCs w:val="22"/>
          <w:lang w:val="en-US"/>
        </w:rPr>
        <w:t xml:space="preserve">today announces the release of FLEXCEL NX Central 3.0, </w:t>
      </w:r>
      <w:r w:rsidR="00C10939">
        <w:rPr>
          <w:rFonts w:ascii="Arial" w:hAnsi="Arial" w:cs="Arial"/>
          <w:sz w:val="22"/>
          <w:szCs w:val="22"/>
          <w:lang w:val="en-US"/>
        </w:rPr>
        <w:t>the latest evolution of its</w:t>
      </w:r>
      <w:r w:rsidR="00FA1C05">
        <w:rPr>
          <w:rFonts w:ascii="Arial" w:hAnsi="Arial" w:cs="Arial"/>
          <w:sz w:val="22"/>
          <w:szCs w:val="22"/>
          <w:lang w:val="en-US"/>
        </w:rPr>
        <w:t xml:space="preserve"> centralized </w:t>
      </w:r>
      <w:r w:rsidR="00C10939">
        <w:rPr>
          <w:rFonts w:ascii="Arial" w:hAnsi="Arial" w:cs="Arial"/>
          <w:sz w:val="22"/>
          <w:szCs w:val="22"/>
          <w:lang w:val="en-US"/>
        </w:rPr>
        <w:t xml:space="preserve">software </w:t>
      </w:r>
      <w:r w:rsidR="00FA1C05">
        <w:rPr>
          <w:rFonts w:ascii="Arial" w:hAnsi="Arial" w:cs="Arial"/>
          <w:sz w:val="22"/>
          <w:szCs w:val="22"/>
          <w:lang w:val="en-US"/>
        </w:rPr>
        <w:t xml:space="preserve">hub </w:t>
      </w:r>
      <w:r w:rsidR="00561DD7">
        <w:rPr>
          <w:rFonts w:ascii="Arial" w:hAnsi="Arial" w:cs="Arial"/>
          <w:sz w:val="22"/>
          <w:szCs w:val="22"/>
          <w:lang w:val="en-US"/>
        </w:rPr>
        <w:t xml:space="preserve">for </w:t>
      </w:r>
      <w:r w:rsidR="00C10939">
        <w:rPr>
          <w:rFonts w:ascii="Arial" w:hAnsi="Arial" w:cs="Arial"/>
          <w:sz w:val="22"/>
          <w:szCs w:val="22"/>
          <w:lang w:val="en-US"/>
        </w:rPr>
        <w:t xml:space="preserve">FLEXCEL </w:t>
      </w:r>
      <w:r w:rsidR="00561DD7">
        <w:rPr>
          <w:rFonts w:ascii="Arial" w:hAnsi="Arial" w:cs="Arial"/>
          <w:sz w:val="22"/>
          <w:szCs w:val="22"/>
          <w:lang w:val="en-US"/>
        </w:rPr>
        <w:t>plate production</w:t>
      </w:r>
      <w:r w:rsidRPr="002F095E">
        <w:rPr>
          <w:rFonts w:ascii="Arial" w:hAnsi="Arial" w:cs="Arial"/>
          <w:sz w:val="22"/>
          <w:szCs w:val="22"/>
          <w:lang w:val="en-US"/>
        </w:rPr>
        <w:t xml:space="preserve">. </w:t>
      </w:r>
      <w:r w:rsidR="00C10939">
        <w:rPr>
          <w:rFonts w:ascii="Arial" w:hAnsi="Arial" w:cs="Arial"/>
          <w:sz w:val="22"/>
          <w:szCs w:val="22"/>
          <w:lang w:val="en-US"/>
        </w:rPr>
        <w:t>Designed to streamline operations and maximize plate performance, the release introduces powerful new capabilities that reinforce Miraclon’s commitment to driving innovation in flexographic printing.</w:t>
      </w:r>
    </w:p>
    <w:p w14:paraId="787F8C8E" w14:textId="77777777" w:rsidR="000F1149" w:rsidRDefault="000F1149" w:rsidP="00A84FEF">
      <w:pPr>
        <w:spacing w:line="360" w:lineRule="auto"/>
        <w:rPr>
          <w:rFonts w:ascii="Arial" w:hAnsi="Arial" w:cs="Arial"/>
          <w:sz w:val="22"/>
          <w:szCs w:val="22"/>
          <w:lang w:val="en-US"/>
        </w:rPr>
      </w:pPr>
    </w:p>
    <w:p w14:paraId="0120D9DF" w14:textId="314D2642" w:rsidR="006037BD" w:rsidRPr="000F1149" w:rsidRDefault="00A84FEF" w:rsidP="006037BD">
      <w:pPr>
        <w:spacing w:line="360" w:lineRule="auto"/>
        <w:rPr>
          <w:rFonts w:ascii="Arial" w:hAnsi="Arial" w:cs="Arial"/>
          <w:color w:val="000000" w:themeColor="text1"/>
          <w:sz w:val="22"/>
          <w:szCs w:val="22"/>
          <w:lang w:val="en-US"/>
        </w:rPr>
      </w:pPr>
      <w:r w:rsidRPr="00972294">
        <w:rPr>
          <w:rFonts w:ascii="Arial" w:hAnsi="Arial" w:cs="Arial"/>
          <w:sz w:val="22"/>
          <w:szCs w:val="22"/>
          <w:lang w:val="en-US"/>
        </w:rPr>
        <w:t xml:space="preserve">At the </w:t>
      </w:r>
      <w:r w:rsidR="00C10939">
        <w:rPr>
          <w:rFonts w:ascii="Arial" w:hAnsi="Arial" w:cs="Arial"/>
          <w:sz w:val="22"/>
          <w:szCs w:val="22"/>
          <w:lang w:val="en-US"/>
        </w:rPr>
        <w:t>core</w:t>
      </w:r>
      <w:r w:rsidR="00C10939" w:rsidRPr="00972294">
        <w:rPr>
          <w:rFonts w:ascii="Arial" w:hAnsi="Arial" w:cs="Arial"/>
          <w:sz w:val="22"/>
          <w:szCs w:val="22"/>
          <w:lang w:val="en-US"/>
        </w:rPr>
        <w:t xml:space="preserve"> </w:t>
      </w:r>
      <w:r w:rsidRPr="00972294">
        <w:rPr>
          <w:rFonts w:ascii="Arial" w:hAnsi="Arial" w:cs="Arial"/>
          <w:sz w:val="22"/>
          <w:szCs w:val="22"/>
          <w:lang w:val="en-US"/>
        </w:rPr>
        <w:t>of the release is the</w:t>
      </w:r>
      <w:r>
        <w:rPr>
          <w:rFonts w:ascii="Arial" w:hAnsi="Arial" w:cs="Arial"/>
          <w:sz w:val="22"/>
          <w:szCs w:val="22"/>
          <w:lang w:val="en-US"/>
        </w:rPr>
        <w:t xml:space="preserve"> </w:t>
      </w:r>
      <w:r w:rsidRPr="008F7DE8">
        <w:rPr>
          <w:rFonts w:ascii="Arial" w:hAnsi="Arial" w:cs="Arial"/>
          <w:i/>
          <w:iCs/>
          <w:sz w:val="22"/>
          <w:szCs w:val="22"/>
          <w:lang w:val="en-US"/>
        </w:rPr>
        <w:t>Automated Calibration Tool</w:t>
      </w:r>
      <w:r w:rsidRPr="00972294">
        <w:rPr>
          <w:rFonts w:ascii="Arial" w:hAnsi="Arial" w:cs="Arial"/>
          <w:sz w:val="22"/>
          <w:szCs w:val="22"/>
          <w:lang w:val="en-US"/>
        </w:rPr>
        <w:t>, a</w:t>
      </w:r>
      <w:r w:rsidR="00DB692A">
        <w:rPr>
          <w:rFonts w:ascii="Arial" w:hAnsi="Arial" w:cs="Arial"/>
          <w:sz w:val="22"/>
          <w:szCs w:val="22"/>
          <w:lang w:val="en-US"/>
        </w:rPr>
        <w:t>n</w:t>
      </w:r>
      <w:r w:rsidRPr="00972294">
        <w:rPr>
          <w:rFonts w:ascii="Arial" w:hAnsi="Arial" w:cs="Arial"/>
          <w:sz w:val="22"/>
          <w:szCs w:val="22"/>
          <w:lang w:val="en-US"/>
        </w:rPr>
        <w:t xml:space="preserve"> </w:t>
      </w:r>
      <w:r w:rsidR="00DB692A">
        <w:rPr>
          <w:rFonts w:ascii="Arial" w:hAnsi="Arial" w:cs="Arial"/>
          <w:sz w:val="22"/>
          <w:szCs w:val="22"/>
          <w:lang w:val="en-US"/>
        </w:rPr>
        <w:t xml:space="preserve">intelligent </w:t>
      </w:r>
      <w:r w:rsidRPr="00972294">
        <w:rPr>
          <w:rFonts w:ascii="Arial" w:hAnsi="Arial" w:cs="Arial"/>
          <w:sz w:val="22"/>
          <w:szCs w:val="22"/>
          <w:lang w:val="en-US"/>
        </w:rPr>
        <w:t xml:space="preserve">feature </w:t>
      </w:r>
      <w:r>
        <w:rPr>
          <w:rFonts w:ascii="Arial" w:hAnsi="Arial" w:cs="Arial"/>
          <w:sz w:val="22"/>
          <w:szCs w:val="22"/>
          <w:lang w:val="en-US"/>
        </w:rPr>
        <w:t xml:space="preserve">that </w:t>
      </w:r>
      <w:r w:rsidR="00C10939">
        <w:rPr>
          <w:rFonts w:ascii="Arial" w:hAnsi="Arial" w:cs="Arial"/>
          <w:sz w:val="22"/>
          <w:szCs w:val="22"/>
          <w:lang w:val="en-US"/>
        </w:rPr>
        <w:t xml:space="preserve">replaces manual calibration with a smart, self-service solution. By </w:t>
      </w:r>
      <w:r w:rsidR="006037BD" w:rsidRPr="000F1149">
        <w:rPr>
          <w:rFonts w:ascii="Arial" w:hAnsi="Arial" w:cs="Arial"/>
          <w:color w:val="000000" w:themeColor="text1"/>
          <w:sz w:val="22"/>
          <w:szCs w:val="22"/>
          <w:lang w:val="en-US"/>
        </w:rPr>
        <w:t>continuously validat</w:t>
      </w:r>
      <w:r w:rsidR="00C10939">
        <w:rPr>
          <w:rFonts w:ascii="Arial" w:hAnsi="Arial" w:cs="Arial"/>
          <w:color w:val="000000" w:themeColor="text1"/>
          <w:sz w:val="22"/>
          <w:szCs w:val="22"/>
          <w:lang w:val="en-US"/>
        </w:rPr>
        <w:t>ing</w:t>
      </w:r>
      <w:r w:rsidR="006037BD" w:rsidRPr="000F1149">
        <w:rPr>
          <w:rFonts w:ascii="Arial" w:hAnsi="Arial" w:cs="Arial"/>
          <w:color w:val="000000" w:themeColor="text1"/>
          <w:sz w:val="22"/>
          <w:szCs w:val="22"/>
          <w:lang w:val="en-US"/>
        </w:rPr>
        <w:t xml:space="preserve"> and adjust</w:t>
      </w:r>
      <w:r w:rsidR="00C10939">
        <w:rPr>
          <w:rFonts w:ascii="Arial" w:hAnsi="Arial" w:cs="Arial"/>
          <w:color w:val="000000" w:themeColor="text1"/>
          <w:sz w:val="22"/>
          <w:szCs w:val="22"/>
          <w:lang w:val="en-US"/>
        </w:rPr>
        <w:t>ing</w:t>
      </w:r>
      <w:r w:rsidR="006037BD" w:rsidRPr="000F1149">
        <w:rPr>
          <w:rFonts w:ascii="Arial" w:hAnsi="Arial" w:cs="Arial"/>
          <w:color w:val="000000" w:themeColor="text1"/>
          <w:sz w:val="22"/>
          <w:szCs w:val="22"/>
          <w:lang w:val="en-US"/>
        </w:rPr>
        <w:t xml:space="preserve"> system settings</w:t>
      </w:r>
      <w:r w:rsidR="00C10939">
        <w:rPr>
          <w:rFonts w:ascii="Arial" w:hAnsi="Arial" w:cs="Arial"/>
          <w:color w:val="000000" w:themeColor="text1"/>
          <w:sz w:val="22"/>
          <w:szCs w:val="22"/>
          <w:lang w:val="en-US"/>
        </w:rPr>
        <w:t>, it ensures optimal platemaking conditions, significantly</w:t>
      </w:r>
      <w:r w:rsidR="006037BD" w:rsidRPr="000F1149">
        <w:rPr>
          <w:rFonts w:ascii="Arial" w:hAnsi="Arial" w:cs="Arial"/>
          <w:color w:val="000000" w:themeColor="text1"/>
          <w:sz w:val="22"/>
          <w:szCs w:val="22"/>
          <w:lang w:val="en-US"/>
        </w:rPr>
        <w:t xml:space="preserve"> reducing variability and </w:t>
      </w:r>
      <w:r w:rsidR="00C10939">
        <w:rPr>
          <w:rFonts w:ascii="Arial" w:hAnsi="Arial" w:cs="Arial"/>
          <w:color w:val="000000" w:themeColor="text1"/>
          <w:sz w:val="22"/>
          <w:szCs w:val="22"/>
          <w:lang w:val="en-US"/>
        </w:rPr>
        <w:t xml:space="preserve">delivering consistent, high-precision plates that perform flawlessly on </w:t>
      </w:r>
      <w:r w:rsidR="003E5663">
        <w:rPr>
          <w:rFonts w:ascii="Arial" w:hAnsi="Arial" w:cs="Arial"/>
          <w:color w:val="000000" w:themeColor="text1"/>
          <w:sz w:val="22"/>
          <w:szCs w:val="22"/>
          <w:lang w:val="en-US"/>
        </w:rPr>
        <w:t>press.</w:t>
      </w:r>
    </w:p>
    <w:p w14:paraId="1A18309B" w14:textId="17AC3EFD" w:rsidR="00FD6C1E" w:rsidRPr="000F1149" w:rsidRDefault="00FD6C1E" w:rsidP="00FD6C1E">
      <w:pPr>
        <w:spacing w:line="360" w:lineRule="auto"/>
        <w:rPr>
          <w:rFonts w:ascii="Arial" w:hAnsi="Arial" w:cs="Arial"/>
          <w:color w:val="000000" w:themeColor="text1"/>
          <w:sz w:val="22"/>
          <w:szCs w:val="22"/>
          <w:lang w:val="en-US"/>
        </w:rPr>
      </w:pPr>
      <w:r w:rsidRPr="000F1149">
        <w:rPr>
          <w:rFonts w:ascii="Arial" w:hAnsi="Arial" w:cs="Arial"/>
          <w:color w:val="000000" w:themeColor="text1"/>
          <w:sz w:val="22"/>
          <w:szCs w:val="22"/>
          <w:lang w:val="en-US"/>
        </w:rPr>
        <w:t xml:space="preserve"> </w:t>
      </w:r>
    </w:p>
    <w:p w14:paraId="529D7F2F" w14:textId="37830DD8" w:rsidR="00D04AEB" w:rsidRDefault="002F095E" w:rsidP="002F095E">
      <w:pPr>
        <w:spacing w:line="360" w:lineRule="auto"/>
        <w:rPr>
          <w:rFonts w:ascii="Arial" w:hAnsi="Arial" w:cs="Arial"/>
          <w:sz w:val="22"/>
          <w:szCs w:val="22"/>
          <w:lang w:val="en-US"/>
        </w:rPr>
      </w:pPr>
      <w:r w:rsidRPr="002F095E">
        <w:rPr>
          <w:rFonts w:ascii="Arial" w:hAnsi="Arial" w:cs="Arial"/>
          <w:sz w:val="22"/>
          <w:szCs w:val="22"/>
          <w:lang w:val="en-US"/>
        </w:rPr>
        <w:t xml:space="preserve">“FLEXCEL NX Central 3.0 </w:t>
      </w:r>
      <w:r w:rsidR="0075615A">
        <w:rPr>
          <w:rFonts w:ascii="Arial" w:hAnsi="Arial" w:cs="Arial"/>
          <w:sz w:val="22"/>
          <w:szCs w:val="22"/>
          <w:lang w:val="en-US"/>
        </w:rPr>
        <w:t xml:space="preserve">is another </w:t>
      </w:r>
      <w:r w:rsidR="0075615A" w:rsidRPr="008F7DE8">
        <w:rPr>
          <w:rFonts w:ascii="Arial" w:hAnsi="Arial" w:cs="Arial"/>
          <w:sz w:val="22"/>
          <w:szCs w:val="22"/>
          <w:lang w:val="en-US"/>
        </w:rPr>
        <w:t>demonstration</w:t>
      </w:r>
      <w:r w:rsidR="00A35E62" w:rsidRPr="008F7DE8">
        <w:rPr>
          <w:rFonts w:ascii="Arial" w:hAnsi="Arial" w:cs="Arial"/>
          <w:sz w:val="22"/>
          <w:szCs w:val="22"/>
          <w:lang w:val="en-US"/>
        </w:rPr>
        <w:t xml:space="preserve"> of</w:t>
      </w:r>
      <w:r w:rsidRPr="008F7DE8">
        <w:rPr>
          <w:rFonts w:ascii="Arial" w:hAnsi="Arial" w:cs="Arial"/>
          <w:sz w:val="22"/>
          <w:szCs w:val="22"/>
          <w:lang w:val="en-US"/>
        </w:rPr>
        <w:t xml:space="preserve"> </w:t>
      </w:r>
      <w:r w:rsidR="006037BD" w:rsidRPr="008F7DE8">
        <w:rPr>
          <w:rFonts w:ascii="Arial" w:hAnsi="Arial" w:cs="Arial"/>
          <w:sz w:val="22"/>
          <w:szCs w:val="22"/>
          <w:lang w:val="en-US"/>
        </w:rPr>
        <w:t>Miraclon’s</w:t>
      </w:r>
      <w:r w:rsidRPr="008F7DE8">
        <w:rPr>
          <w:rFonts w:ascii="Arial" w:hAnsi="Arial" w:cs="Arial"/>
          <w:sz w:val="22"/>
          <w:szCs w:val="22"/>
          <w:lang w:val="en-US"/>
        </w:rPr>
        <w:t xml:space="preserve"> commitment </w:t>
      </w:r>
      <w:r w:rsidR="00DD4BE6" w:rsidRPr="008F7DE8">
        <w:rPr>
          <w:rFonts w:ascii="Arial" w:hAnsi="Arial" w:cs="Arial"/>
          <w:sz w:val="22"/>
          <w:szCs w:val="22"/>
          <w:lang w:val="en-US"/>
        </w:rPr>
        <w:t>to</w:t>
      </w:r>
      <w:r w:rsidRPr="008F7DE8">
        <w:rPr>
          <w:rFonts w:ascii="Arial" w:hAnsi="Arial" w:cs="Arial"/>
          <w:sz w:val="22"/>
          <w:szCs w:val="22"/>
          <w:lang w:val="en-US"/>
        </w:rPr>
        <w:t xml:space="preserve"> </w:t>
      </w:r>
      <w:r w:rsidR="006037BD" w:rsidRPr="008F7DE8">
        <w:rPr>
          <w:rFonts w:ascii="Arial" w:hAnsi="Arial" w:cs="Arial"/>
          <w:sz w:val="22"/>
          <w:szCs w:val="22"/>
          <w:lang w:val="en-US"/>
        </w:rPr>
        <w:t>deliver precision, consistency and repeatability in</w:t>
      </w:r>
      <w:r w:rsidR="006037BD">
        <w:rPr>
          <w:rFonts w:ascii="Arial" w:hAnsi="Arial" w:cs="Arial"/>
          <w:sz w:val="22"/>
          <w:szCs w:val="22"/>
          <w:lang w:val="en-US"/>
        </w:rPr>
        <w:t xml:space="preserve"> the platemaking process</w:t>
      </w:r>
      <w:r w:rsidR="00C0351A">
        <w:rPr>
          <w:rFonts w:ascii="Arial" w:hAnsi="Arial" w:cs="Arial"/>
          <w:sz w:val="22"/>
          <w:szCs w:val="22"/>
          <w:lang w:val="en-US"/>
        </w:rPr>
        <w:t xml:space="preserve"> - </w:t>
      </w:r>
      <w:r w:rsidR="00EB7481">
        <w:rPr>
          <w:rFonts w:ascii="Arial" w:hAnsi="Arial" w:cs="Arial"/>
          <w:sz w:val="22"/>
          <w:szCs w:val="22"/>
          <w:lang w:val="en-US"/>
        </w:rPr>
        <w:t>key pillars</w:t>
      </w:r>
      <w:r w:rsidR="008F7DE8">
        <w:rPr>
          <w:rFonts w:ascii="Arial" w:hAnsi="Arial" w:cs="Arial"/>
          <w:sz w:val="22"/>
          <w:szCs w:val="22"/>
        </w:rPr>
        <w:t xml:space="preserve"> </w:t>
      </w:r>
      <w:r w:rsidR="00EB7481">
        <w:rPr>
          <w:rFonts w:ascii="Arial" w:hAnsi="Arial" w:cs="Arial"/>
          <w:sz w:val="22"/>
          <w:szCs w:val="22"/>
        </w:rPr>
        <w:t>of</w:t>
      </w:r>
      <w:r w:rsidR="008F7DE8">
        <w:rPr>
          <w:rFonts w:ascii="Arial" w:hAnsi="Arial" w:cs="Arial"/>
          <w:sz w:val="22"/>
          <w:szCs w:val="22"/>
        </w:rPr>
        <w:t xml:space="preserve"> modern flexo </w:t>
      </w:r>
      <w:r w:rsidR="008F7DE8" w:rsidRPr="00A84FEF">
        <w:rPr>
          <w:rFonts w:ascii="Arial" w:hAnsi="Arial" w:cs="Arial"/>
          <w:sz w:val="22"/>
          <w:szCs w:val="22"/>
        </w:rPr>
        <w:t>printing</w:t>
      </w:r>
      <w:r w:rsidR="008F7DE8">
        <w:rPr>
          <w:rFonts w:ascii="Arial" w:hAnsi="Arial" w:cs="Arial"/>
          <w:sz w:val="22"/>
          <w:szCs w:val="22"/>
        </w:rPr>
        <w:t>,</w:t>
      </w:r>
      <w:r w:rsidRPr="002F095E">
        <w:rPr>
          <w:rFonts w:ascii="Arial" w:hAnsi="Arial" w:cs="Arial"/>
          <w:sz w:val="22"/>
          <w:szCs w:val="22"/>
          <w:lang w:val="en-US"/>
        </w:rPr>
        <w:t xml:space="preserve">” said </w:t>
      </w:r>
      <w:r w:rsidR="00C30FAD" w:rsidRPr="007220D4">
        <w:rPr>
          <w:rFonts w:ascii="Arial" w:hAnsi="Arial" w:cs="Arial"/>
          <w:sz w:val="22"/>
          <w:szCs w:val="22"/>
          <w:lang w:val="en-US"/>
        </w:rPr>
        <w:t>Deana Conyard</w:t>
      </w:r>
      <w:r w:rsidR="00A35E62" w:rsidRPr="007220D4">
        <w:rPr>
          <w:rFonts w:ascii="Arial" w:hAnsi="Arial" w:cs="Arial"/>
          <w:sz w:val="22"/>
          <w:szCs w:val="22"/>
          <w:lang w:val="en-US"/>
        </w:rPr>
        <w:t xml:space="preserve">, </w:t>
      </w:r>
      <w:r w:rsidR="00C30FAD">
        <w:rPr>
          <w:rFonts w:ascii="Arial" w:hAnsi="Arial" w:cs="Arial"/>
          <w:sz w:val="22"/>
          <w:szCs w:val="22"/>
          <w:lang w:val="en-US"/>
        </w:rPr>
        <w:t>Director</w:t>
      </w:r>
      <w:r w:rsidR="00C25672">
        <w:rPr>
          <w:rFonts w:ascii="Arial" w:hAnsi="Arial" w:cs="Arial"/>
          <w:sz w:val="22"/>
          <w:szCs w:val="22"/>
          <w:lang w:val="en-US"/>
        </w:rPr>
        <w:t xml:space="preserve"> of</w:t>
      </w:r>
      <w:r w:rsidR="00C30FAD">
        <w:rPr>
          <w:rFonts w:ascii="Arial" w:hAnsi="Arial" w:cs="Arial"/>
          <w:sz w:val="22"/>
          <w:szCs w:val="22"/>
          <w:lang w:val="en-US"/>
        </w:rPr>
        <w:t xml:space="preserve"> </w:t>
      </w:r>
      <w:r w:rsidR="0043171C">
        <w:rPr>
          <w:rFonts w:ascii="Arial" w:hAnsi="Arial" w:cs="Arial"/>
          <w:sz w:val="22"/>
          <w:szCs w:val="22"/>
          <w:lang w:val="en-US"/>
        </w:rPr>
        <w:t>Product Marketing</w:t>
      </w:r>
      <w:r w:rsidR="004C36FC">
        <w:rPr>
          <w:rFonts w:ascii="Arial" w:hAnsi="Arial" w:cs="Arial"/>
          <w:sz w:val="22"/>
          <w:szCs w:val="22"/>
          <w:lang w:val="en-US"/>
        </w:rPr>
        <w:t xml:space="preserve"> &amp; Portfolio Management</w:t>
      </w:r>
      <w:r w:rsidRPr="002F095E">
        <w:rPr>
          <w:rFonts w:ascii="Arial" w:hAnsi="Arial" w:cs="Arial"/>
          <w:sz w:val="22"/>
          <w:szCs w:val="22"/>
          <w:lang w:val="en-US"/>
        </w:rPr>
        <w:t>, Miraclon. “</w:t>
      </w:r>
      <w:r w:rsidR="003D3C5C">
        <w:rPr>
          <w:rFonts w:ascii="Arial" w:hAnsi="Arial" w:cs="Arial"/>
          <w:sz w:val="22"/>
          <w:szCs w:val="22"/>
          <w:lang w:val="en-US"/>
        </w:rPr>
        <w:t>It</w:t>
      </w:r>
      <w:r w:rsidR="006037BD">
        <w:rPr>
          <w:rFonts w:ascii="Arial" w:hAnsi="Arial" w:cs="Arial"/>
          <w:sz w:val="22"/>
          <w:szCs w:val="22"/>
          <w:lang w:val="en-US"/>
        </w:rPr>
        <w:t xml:space="preserve"> </w:t>
      </w:r>
      <w:r w:rsidR="00EB7481">
        <w:rPr>
          <w:rFonts w:ascii="Arial" w:hAnsi="Arial" w:cs="Arial"/>
          <w:sz w:val="22"/>
          <w:szCs w:val="22"/>
          <w:lang w:val="en-US"/>
        </w:rPr>
        <w:t xml:space="preserve">empowers </w:t>
      </w:r>
      <w:r w:rsidR="003D3C5C">
        <w:rPr>
          <w:rFonts w:ascii="Arial" w:hAnsi="Arial" w:cs="Arial"/>
          <w:sz w:val="22"/>
          <w:szCs w:val="22"/>
          <w:lang w:val="en-US"/>
        </w:rPr>
        <w:t xml:space="preserve">customers </w:t>
      </w:r>
      <w:r w:rsidR="00EB7481">
        <w:rPr>
          <w:rFonts w:ascii="Arial" w:hAnsi="Arial" w:cs="Arial"/>
          <w:sz w:val="22"/>
          <w:szCs w:val="22"/>
          <w:lang w:val="en-US"/>
        </w:rPr>
        <w:t>with</w:t>
      </w:r>
      <w:r w:rsidR="003D3C5C">
        <w:rPr>
          <w:rFonts w:ascii="Arial" w:hAnsi="Arial" w:cs="Arial"/>
          <w:sz w:val="22"/>
          <w:szCs w:val="22"/>
          <w:lang w:val="en-US"/>
        </w:rPr>
        <w:t xml:space="preserve"> greater </w:t>
      </w:r>
      <w:r w:rsidR="00561DD7">
        <w:rPr>
          <w:rFonts w:ascii="Arial" w:hAnsi="Arial" w:cs="Arial"/>
          <w:sz w:val="22"/>
          <w:szCs w:val="22"/>
          <w:lang w:val="en-US"/>
        </w:rPr>
        <w:t>s</w:t>
      </w:r>
      <w:r w:rsidR="006D588A">
        <w:rPr>
          <w:rFonts w:ascii="Arial" w:hAnsi="Arial" w:cs="Arial"/>
          <w:sz w:val="22"/>
          <w:szCs w:val="22"/>
          <w:lang w:val="en-US"/>
        </w:rPr>
        <w:t>implicity</w:t>
      </w:r>
      <w:r w:rsidR="00561DD7">
        <w:rPr>
          <w:rFonts w:ascii="Arial" w:hAnsi="Arial" w:cs="Arial"/>
          <w:sz w:val="22"/>
          <w:szCs w:val="22"/>
          <w:lang w:val="en-US"/>
        </w:rPr>
        <w:t xml:space="preserve"> </w:t>
      </w:r>
      <w:r w:rsidR="003D3C5C">
        <w:rPr>
          <w:rFonts w:ascii="Arial" w:hAnsi="Arial" w:cs="Arial"/>
          <w:sz w:val="22"/>
          <w:szCs w:val="22"/>
          <w:lang w:val="en-US"/>
        </w:rPr>
        <w:t xml:space="preserve">and </w:t>
      </w:r>
      <w:r w:rsidR="00EB7481">
        <w:rPr>
          <w:rFonts w:ascii="Arial" w:hAnsi="Arial" w:cs="Arial"/>
          <w:sz w:val="22"/>
          <w:szCs w:val="22"/>
          <w:lang w:val="en-US"/>
        </w:rPr>
        <w:t xml:space="preserve">agility in their </w:t>
      </w:r>
      <w:r w:rsidR="006D588A">
        <w:rPr>
          <w:rFonts w:ascii="Arial" w:hAnsi="Arial" w:cs="Arial"/>
          <w:sz w:val="22"/>
          <w:szCs w:val="22"/>
          <w:lang w:val="en-US"/>
        </w:rPr>
        <w:t xml:space="preserve">platemaking </w:t>
      </w:r>
      <w:r w:rsidR="00EB7481">
        <w:rPr>
          <w:rFonts w:ascii="Arial" w:hAnsi="Arial" w:cs="Arial"/>
          <w:sz w:val="22"/>
          <w:szCs w:val="22"/>
          <w:lang w:val="en-US"/>
        </w:rPr>
        <w:t xml:space="preserve">workflows, helping them achieve </w:t>
      </w:r>
      <w:r w:rsidR="006D588A">
        <w:rPr>
          <w:rFonts w:ascii="Arial" w:hAnsi="Arial" w:cs="Arial"/>
          <w:sz w:val="22"/>
          <w:szCs w:val="22"/>
          <w:lang w:val="en-US"/>
        </w:rPr>
        <w:t xml:space="preserve">the highest levels of </w:t>
      </w:r>
      <w:r w:rsidR="00C10939">
        <w:rPr>
          <w:rFonts w:ascii="Arial" w:hAnsi="Arial" w:cs="Arial"/>
          <w:sz w:val="22"/>
          <w:szCs w:val="22"/>
          <w:lang w:val="en-US"/>
        </w:rPr>
        <w:t xml:space="preserve">plate </w:t>
      </w:r>
      <w:r w:rsidR="00E51803">
        <w:rPr>
          <w:rFonts w:ascii="Arial" w:hAnsi="Arial" w:cs="Arial"/>
          <w:sz w:val="22"/>
          <w:szCs w:val="22"/>
          <w:lang w:val="en-US"/>
        </w:rPr>
        <w:t>performance</w:t>
      </w:r>
      <w:r w:rsidR="00EB7481">
        <w:rPr>
          <w:rFonts w:ascii="Arial" w:hAnsi="Arial" w:cs="Arial"/>
          <w:sz w:val="22"/>
          <w:szCs w:val="22"/>
          <w:lang w:val="en-US"/>
        </w:rPr>
        <w:t xml:space="preserve"> and </w:t>
      </w:r>
      <w:r w:rsidR="00CF0480">
        <w:rPr>
          <w:rFonts w:ascii="Arial" w:hAnsi="Arial" w:cs="Arial"/>
          <w:sz w:val="22"/>
          <w:szCs w:val="22"/>
          <w:lang w:val="en-US"/>
        </w:rPr>
        <w:t xml:space="preserve">print </w:t>
      </w:r>
      <w:r w:rsidR="00EB7481">
        <w:rPr>
          <w:rFonts w:ascii="Arial" w:hAnsi="Arial" w:cs="Arial"/>
          <w:sz w:val="22"/>
          <w:szCs w:val="22"/>
          <w:lang w:val="en-US"/>
        </w:rPr>
        <w:t>production</w:t>
      </w:r>
      <w:r w:rsidR="00C10939">
        <w:rPr>
          <w:rFonts w:ascii="Arial" w:hAnsi="Arial" w:cs="Arial"/>
          <w:sz w:val="22"/>
          <w:szCs w:val="22"/>
          <w:lang w:val="en-US"/>
        </w:rPr>
        <w:t>.</w:t>
      </w:r>
      <w:r w:rsidR="00DD4BE6">
        <w:rPr>
          <w:rFonts w:ascii="Arial" w:hAnsi="Arial" w:cs="Arial"/>
          <w:sz w:val="22"/>
          <w:szCs w:val="22"/>
          <w:lang w:val="en-US"/>
        </w:rPr>
        <w:t>”</w:t>
      </w:r>
    </w:p>
    <w:p w14:paraId="00F3473C" w14:textId="77777777" w:rsidR="00DD4BE6" w:rsidRDefault="00DD4BE6" w:rsidP="002F095E">
      <w:pPr>
        <w:spacing w:line="360" w:lineRule="auto"/>
        <w:rPr>
          <w:rFonts w:ascii="Arial" w:hAnsi="Arial" w:cs="Arial"/>
          <w:sz w:val="22"/>
          <w:szCs w:val="22"/>
          <w:lang w:val="en-US"/>
        </w:rPr>
      </w:pPr>
    </w:p>
    <w:p w14:paraId="357A6A60" w14:textId="1924F93F" w:rsidR="00A84FEF" w:rsidRDefault="00EB7481" w:rsidP="00810EB7">
      <w:pPr>
        <w:spacing w:line="360" w:lineRule="auto"/>
        <w:rPr>
          <w:rFonts w:ascii="Arial" w:hAnsi="Arial" w:cs="Arial"/>
          <w:sz w:val="22"/>
          <w:szCs w:val="22"/>
          <w:lang w:val="en-US"/>
        </w:rPr>
      </w:pPr>
      <w:r>
        <w:rPr>
          <w:rFonts w:ascii="Arial" w:hAnsi="Arial" w:cs="Arial"/>
          <w:sz w:val="22"/>
          <w:szCs w:val="22"/>
          <w:lang w:val="en-US"/>
        </w:rPr>
        <w:t xml:space="preserve">In addition to the new calibration capabilities, </w:t>
      </w:r>
      <w:r w:rsidR="000F1149">
        <w:rPr>
          <w:rFonts w:ascii="Arial" w:hAnsi="Arial" w:cs="Arial"/>
          <w:sz w:val="22"/>
          <w:szCs w:val="22"/>
          <w:lang w:val="en-US"/>
        </w:rPr>
        <w:t xml:space="preserve">FLEXCEL NX Central 3.0 </w:t>
      </w:r>
      <w:r>
        <w:rPr>
          <w:rFonts w:ascii="Arial" w:hAnsi="Arial" w:cs="Arial"/>
          <w:sz w:val="22"/>
          <w:szCs w:val="22"/>
          <w:lang w:val="en-US"/>
        </w:rPr>
        <w:t>provides seamless access to a suite of</w:t>
      </w:r>
      <w:r w:rsidR="00810EB7">
        <w:rPr>
          <w:rFonts w:ascii="Arial" w:hAnsi="Arial" w:cs="Arial"/>
          <w:sz w:val="22"/>
          <w:szCs w:val="22"/>
          <w:lang w:val="en-US"/>
        </w:rPr>
        <w:t xml:space="preserve"> value-added features for the FLEXCEL NX System</w:t>
      </w:r>
      <w:r w:rsidR="00A84FEF">
        <w:rPr>
          <w:rFonts w:ascii="Arial" w:hAnsi="Arial" w:cs="Arial"/>
          <w:sz w:val="22"/>
          <w:szCs w:val="22"/>
          <w:lang w:val="en-US"/>
        </w:rPr>
        <w:t>, including advance</w:t>
      </w:r>
      <w:r w:rsidR="00BF2946">
        <w:rPr>
          <w:rFonts w:ascii="Arial" w:hAnsi="Arial" w:cs="Arial"/>
          <w:sz w:val="22"/>
          <w:szCs w:val="22"/>
          <w:lang w:val="en-US"/>
        </w:rPr>
        <w:t>d</w:t>
      </w:r>
      <w:r w:rsidR="00A84FEF">
        <w:rPr>
          <w:rFonts w:ascii="Arial" w:hAnsi="Arial" w:cs="Arial"/>
          <w:sz w:val="22"/>
          <w:szCs w:val="22"/>
          <w:lang w:val="en-US"/>
        </w:rPr>
        <w:t xml:space="preserve"> triple-form surface patterning from </w:t>
      </w:r>
      <w:proofErr w:type="spellStart"/>
      <w:r w:rsidR="00A84FEF">
        <w:rPr>
          <w:rFonts w:ascii="Arial" w:hAnsi="Arial" w:cs="Arial"/>
          <w:sz w:val="22"/>
          <w:szCs w:val="22"/>
          <w:lang w:val="en-US"/>
        </w:rPr>
        <w:t>Miraclon</w:t>
      </w:r>
      <w:proofErr w:type="spellEnd"/>
      <w:r w:rsidR="00A84FEF">
        <w:rPr>
          <w:rFonts w:ascii="Arial" w:hAnsi="Arial" w:cs="Arial"/>
          <w:sz w:val="22"/>
          <w:szCs w:val="22"/>
          <w:lang w:val="en-US"/>
        </w:rPr>
        <w:t xml:space="preserve">, </w:t>
      </w:r>
      <w:proofErr w:type="spellStart"/>
      <w:r w:rsidR="00A84FEF">
        <w:rPr>
          <w:rFonts w:ascii="Arial" w:hAnsi="Arial" w:cs="Arial"/>
          <w:sz w:val="22"/>
          <w:szCs w:val="22"/>
          <w:lang w:val="en-US"/>
        </w:rPr>
        <w:t>PureFlexo</w:t>
      </w:r>
      <w:proofErr w:type="spellEnd"/>
      <w:r w:rsidR="00A84FEF">
        <w:rPr>
          <w:rFonts w:ascii="Arial" w:hAnsi="Arial" w:cs="Arial"/>
          <w:sz w:val="22"/>
          <w:szCs w:val="22"/>
          <w:lang w:val="en-US"/>
        </w:rPr>
        <w:t xml:space="preserve">™ Printing </w:t>
      </w:r>
      <w:r w:rsidR="00561DD7">
        <w:rPr>
          <w:rFonts w:ascii="Arial" w:hAnsi="Arial" w:cs="Arial"/>
          <w:sz w:val="22"/>
          <w:szCs w:val="22"/>
          <w:lang w:val="en-US"/>
        </w:rPr>
        <w:t xml:space="preserve"> which reduces unwanted ink spread and unscheduled press stops by up to 50%</w:t>
      </w:r>
      <w:r w:rsidR="00A84FEF">
        <w:rPr>
          <w:rFonts w:ascii="Arial" w:hAnsi="Arial" w:cs="Arial"/>
          <w:sz w:val="22"/>
          <w:szCs w:val="22"/>
          <w:lang w:val="en-US"/>
        </w:rPr>
        <w:t xml:space="preserve">, and Automated Plate Layout, which eliminates 90% of the time spent manually producing plate layouts while boosting plate utilization by up to 10%. </w:t>
      </w:r>
    </w:p>
    <w:p w14:paraId="7220867A" w14:textId="77777777" w:rsidR="00A84FEF" w:rsidRDefault="00A84FEF" w:rsidP="002E6BA2">
      <w:pPr>
        <w:spacing w:line="360" w:lineRule="auto"/>
        <w:rPr>
          <w:rFonts w:ascii="Arial" w:hAnsi="Arial" w:cs="Arial"/>
          <w:i/>
          <w:iCs/>
          <w:sz w:val="22"/>
          <w:szCs w:val="22"/>
          <w:lang w:val="en-US"/>
        </w:rPr>
      </w:pPr>
    </w:p>
    <w:p w14:paraId="4872E2AD" w14:textId="56AE9A34" w:rsidR="002F095E" w:rsidRPr="002E6BA2" w:rsidRDefault="002F095E" w:rsidP="002E6BA2">
      <w:pPr>
        <w:spacing w:line="360" w:lineRule="auto"/>
        <w:rPr>
          <w:rFonts w:ascii="Arial" w:hAnsi="Arial" w:cs="Arial"/>
          <w:i/>
          <w:iCs/>
          <w:sz w:val="22"/>
          <w:szCs w:val="22"/>
          <w:lang w:val="en-US"/>
        </w:rPr>
      </w:pPr>
      <w:r w:rsidRPr="002E6BA2">
        <w:rPr>
          <w:rFonts w:ascii="Arial" w:hAnsi="Arial" w:cs="Arial"/>
          <w:i/>
          <w:iCs/>
          <w:sz w:val="22"/>
          <w:szCs w:val="22"/>
          <w:lang w:val="en-US"/>
        </w:rPr>
        <w:lastRenderedPageBreak/>
        <w:t xml:space="preserve">New FLEXCEL NX System installations </w:t>
      </w:r>
      <w:r w:rsidR="00E2726D">
        <w:rPr>
          <w:rFonts w:ascii="Arial" w:hAnsi="Arial" w:cs="Arial"/>
          <w:i/>
          <w:iCs/>
          <w:sz w:val="22"/>
          <w:szCs w:val="22"/>
          <w:lang w:val="en-US"/>
        </w:rPr>
        <w:t>will include</w:t>
      </w:r>
      <w:r w:rsidR="00972294">
        <w:rPr>
          <w:rFonts w:ascii="Arial" w:hAnsi="Arial" w:cs="Arial"/>
          <w:i/>
          <w:iCs/>
          <w:sz w:val="22"/>
          <w:szCs w:val="22"/>
          <w:lang w:val="en-US"/>
        </w:rPr>
        <w:t xml:space="preserve"> FLEXCEL NX Central 3.0</w:t>
      </w:r>
      <w:r w:rsidR="00C17C24">
        <w:rPr>
          <w:rFonts w:ascii="Arial" w:hAnsi="Arial" w:cs="Arial"/>
          <w:i/>
          <w:iCs/>
          <w:sz w:val="22"/>
          <w:szCs w:val="22"/>
          <w:lang w:val="en-US"/>
        </w:rPr>
        <w:t xml:space="preserve">, </w:t>
      </w:r>
      <w:r w:rsidR="00DE1884">
        <w:rPr>
          <w:rFonts w:ascii="Arial" w:hAnsi="Arial" w:cs="Arial"/>
          <w:i/>
          <w:iCs/>
          <w:sz w:val="22"/>
          <w:szCs w:val="22"/>
          <w:lang w:val="en-US"/>
        </w:rPr>
        <w:t>and upgrades</w:t>
      </w:r>
      <w:r w:rsidR="00972294">
        <w:rPr>
          <w:rFonts w:ascii="Arial" w:hAnsi="Arial" w:cs="Arial"/>
          <w:i/>
          <w:iCs/>
          <w:sz w:val="22"/>
          <w:szCs w:val="22"/>
          <w:lang w:val="en-US"/>
        </w:rPr>
        <w:t xml:space="preserve"> </w:t>
      </w:r>
      <w:r w:rsidR="00F237DE">
        <w:rPr>
          <w:rFonts w:ascii="Arial" w:hAnsi="Arial" w:cs="Arial"/>
          <w:i/>
          <w:iCs/>
          <w:sz w:val="22"/>
          <w:szCs w:val="22"/>
          <w:lang w:val="en-US"/>
        </w:rPr>
        <w:t xml:space="preserve">for existing customers </w:t>
      </w:r>
      <w:r w:rsidR="00FE6281">
        <w:rPr>
          <w:rFonts w:ascii="Arial" w:hAnsi="Arial" w:cs="Arial"/>
          <w:i/>
          <w:iCs/>
          <w:sz w:val="22"/>
          <w:szCs w:val="22"/>
          <w:lang w:val="en-US"/>
        </w:rPr>
        <w:t>are now ava</w:t>
      </w:r>
      <w:r w:rsidR="00D47D6E">
        <w:rPr>
          <w:rFonts w:ascii="Arial" w:hAnsi="Arial" w:cs="Arial"/>
          <w:i/>
          <w:iCs/>
          <w:sz w:val="22"/>
          <w:szCs w:val="22"/>
          <w:lang w:val="en-US"/>
        </w:rPr>
        <w:t>ilable</w:t>
      </w:r>
      <w:r w:rsidR="00972294">
        <w:rPr>
          <w:rFonts w:ascii="Arial" w:hAnsi="Arial" w:cs="Arial"/>
          <w:i/>
          <w:iCs/>
          <w:sz w:val="22"/>
          <w:szCs w:val="22"/>
          <w:lang w:val="en-US"/>
        </w:rPr>
        <w:t>.</w:t>
      </w:r>
      <w:r w:rsidR="002E6BA2" w:rsidRPr="002E6BA2">
        <w:rPr>
          <w:rFonts w:ascii="Arial" w:hAnsi="Arial" w:cs="Arial"/>
          <w:i/>
          <w:iCs/>
          <w:sz w:val="22"/>
          <w:szCs w:val="22"/>
          <w:lang w:val="en-US"/>
        </w:rPr>
        <w:t xml:space="preserve"> </w:t>
      </w:r>
    </w:p>
    <w:p w14:paraId="05ACEE15" w14:textId="0BC24E3D" w:rsidR="002F16BB" w:rsidRDefault="0023060B" w:rsidP="00317CCD">
      <w:pPr>
        <w:spacing w:line="360" w:lineRule="auto"/>
        <w:jc w:val="center"/>
        <w:rPr>
          <w:rFonts w:ascii="Arial" w:hAnsi="Arial" w:cs="Arial"/>
          <w:b/>
          <w:bCs/>
          <w:szCs w:val="20"/>
        </w:rPr>
      </w:pPr>
      <w:r>
        <w:rPr>
          <w:rFonts w:ascii="Arial" w:hAnsi="Arial" w:cs="Arial"/>
          <w:b/>
          <w:bCs/>
          <w:szCs w:val="20"/>
        </w:rPr>
        <w:t>ENDS</w:t>
      </w:r>
    </w:p>
    <w:p w14:paraId="21ECA665" w14:textId="77777777" w:rsidR="0023060B" w:rsidRDefault="0023060B" w:rsidP="00317CCD">
      <w:pPr>
        <w:spacing w:line="360" w:lineRule="auto"/>
        <w:jc w:val="center"/>
        <w:rPr>
          <w:rFonts w:ascii="Arial" w:hAnsi="Arial" w:cs="Arial"/>
          <w:b/>
          <w:bCs/>
          <w:szCs w:val="20"/>
        </w:rPr>
      </w:pPr>
    </w:p>
    <w:p w14:paraId="66557286" w14:textId="77777777" w:rsidR="00A2597B" w:rsidRPr="00FD396F" w:rsidRDefault="00A2597B" w:rsidP="00A2597B">
      <w:pPr>
        <w:rPr>
          <w:rFonts w:ascii="Arial" w:hAnsi="Arial" w:cs="Arial"/>
          <w:b/>
          <w:szCs w:val="20"/>
        </w:rPr>
      </w:pPr>
      <w:r w:rsidRPr="00FD396F">
        <w:rPr>
          <w:rFonts w:ascii="Arial" w:hAnsi="Arial" w:cs="Arial"/>
          <w:b/>
          <w:szCs w:val="20"/>
        </w:rPr>
        <w:t>About Miraclon</w:t>
      </w:r>
    </w:p>
    <w:p w14:paraId="77176E05" w14:textId="77777777" w:rsidR="00A2597B" w:rsidRPr="00FD396F" w:rsidRDefault="00A2597B" w:rsidP="00A2597B">
      <w:pPr>
        <w:rPr>
          <w:rFonts w:ascii="Arial" w:hAnsi="Arial" w:cs="Arial"/>
          <w:szCs w:val="20"/>
          <w:lang w:val="en-US"/>
        </w:rPr>
      </w:pPr>
      <w:r w:rsidRPr="00FD396F">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3" w:history="1">
        <w:r w:rsidRPr="00FD396F">
          <w:rPr>
            <w:rStyle w:val="Hyperlink"/>
            <w:rFonts w:ascii="Arial" w:hAnsi="Arial" w:cs="Arial"/>
            <w:szCs w:val="20"/>
            <w:lang w:val="en-US"/>
          </w:rPr>
          <w:t>modern flexo</w:t>
        </w:r>
      </w:hyperlink>
      <w:r w:rsidRPr="00FD396F">
        <w:rPr>
          <w:rFonts w:ascii="Arial" w:hAnsi="Arial" w:cs="Arial"/>
          <w:szCs w:val="20"/>
          <w:lang w:val="en-US"/>
        </w:rPr>
        <w:t xml:space="preserve"> printing. Our dedicated team helps customers achieve business success by realizing the full potential of their investment in Miraclon technology. Find out more at</w:t>
      </w:r>
      <w:r w:rsidRPr="00FD396F">
        <w:rPr>
          <w:rFonts w:ascii="Arial" w:hAnsi="Arial" w:cs="Arial"/>
          <w:szCs w:val="20"/>
          <w:u w:val="single"/>
          <w:lang w:val="en-US"/>
        </w:rPr>
        <w:t xml:space="preserve"> </w:t>
      </w:r>
      <w:hyperlink r:id="rId14" w:history="1">
        <w:r w:rsidRPr="00FD396F">
          <w:rPr>
            <w:rStyle w:val="Hyperlink"/>
            <w:rFonts w:ascii="Arial" w:hAnsi="Arial" w:cs="Arial"/>
            <w:szCs w:val="20"/>
            <w:lang w:val="en-US"/>
          </w:rPr>
          <w:t>www.miraclon.com</w:t>
        </w:r>
      </w:hyperlink>
      <w:r w:rsidRPr="00FD396F">
        <w:rPr>
          <w:rFonts w:ascii="Arial" w:hAnsi="Arial" w:cs="Arial"/>
          <w:szCs w:val="20"/>
          <w:lang w:val="en-US"/>
        </w:rPr>
        <w:t xml:space="preserve">, and follow us on </w:t>
      </w:r>
      <w:hyperlink r:id="rId15" w:history="1">
        <w:r w:rsidRPr="00FD396F">
          <w:rPr>
            <w:rStyle w:val="Hyperlink"/>
            <w:rFonts w:ascii="Arial" w:hAnsi="Arial" w:cs="Arial"/>
            <w:szCs w:val="20"/>
            <w:lang w:val="en-US"/>
          </w:rPr>
          <w:t>LinkedIn</w:t>
        </w:r>
      </w:hyperlink>
      <w:r w:rsidRPr="00FD396F">
        <w:rPr>
          <w:rFonts w:ascii="Arial" w:hAnsi="Arial" w:cs="Arial"/>
          <w:szCs w:val="20"/>
          <w:lang w:val="en-US"/>
        </w:rPr>
        <w:t xml:space="preserve"> and </w:t>
      </w:r>
      <w:hyperlink r:id="rId16" w:history="1">
        <w:r w:rsidRPr="00FD396F">
          <w:rPr>
            <w:rStyle w:val="Hyperlink"/>
            <w:rFonts w:ascii="Arial" w:hAnsi="Arial" w:cs="Arial"/>
            <w:szCs w:val="20"/>
            <w:lang w:val="en-US"/>
          </w:rPr>
          <w:t>YouTube</w:t>
        </w:r>
      </w:hyperlink>
      <w:r w:rsidRPr="00FD396F">
        <w:rPr>
          <w:rFonts w:ascii="Arial" w:hAnsi="Arial" w:cs="Arial"/>
          <w:szCs w:val="20"/>
          <w:lang w:val="en-US"/>
        </w:rPr>
        <w:t xml:space="preserve">. </w:t>
      </w:r>
    </w:p>
    <w:p w14:paraId="58E4B2DF" w14:textId="77777777" w:rsidR="00A2597B" w:rsidRPr="00FD396F" w:rsidRDefault="00A2597B" w:rsidP="00A2597B">
      <w:pPr>
        <w:rPr>
          <w:rFonts w:ascii="Arial" w:hAnsi="Arial" w:cs="Arial"/>
          <w:b/>
          <w:bCs/>
          <w:szCs w:val="20"/>
        </w:rPr>
      </w:pPr>
    </w:p>
    <w:p w14:paraId="58AEF4FE" w14:textId="77777777" w:rsidR="00A2597B" w:rsidRPr="00FD396F" w:rsidRDefault="00A2597B" w:rsidP="00A2597B">
      <w:pPr>
        <w:rPr>
          <w:rFonts w:ascii="Arial" w:hAnsi="Arial" w:cs="Arial"/>
          <w:szCs w:val="20"/>
          <w:lang w:val="en-US"/>
        </w:rPr>
      </w:pPr>
    </w:p>
    <w:sectPr w:rsidR="00A2597B" w:rsidRPr="00FD396F" w:rsidSect="004D3EFA">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2F39" w14:textId="77777777" w:rsidR="00216DC8" w:rsidRDefault="00216DC8" w:rsidP="00B17D27">
      <w:r>
        <w:separator/>
      </w:r>
    </w:p>
  </w:endnote>
  <w:endnote w:type="continuationSeparator" w:id="0">
    <w:p w14:paraId="133512CD" w14:textId="77777777" w:rsidR="00216DC8" w:rsidRDefault="00216DC8"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4D31" w14:textId="77777777" w:rsidR="00216DC8" w:rsidRDefault="00216DC8" w:rsidP="00B17D27">
      <w:r>
        <w:separator/>
      </w:r>
    </w:p>
  </w:footnote>
  <w:footnote w:type="continuationSeparator" w:id="0">
    <w:p w14:paraId="1BBDD3DB" w14:textId="77777777" w:rsidR="00216DC8" w:rsidRDefault="00216DC8"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963"/>
    <w:multiLevelType w:val="multilevel"/>
    <w:tmpl w:val="90C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F7900"/>
    <w:multiLevelType w:val="multilevel"/>
    <w:tmpl w:val="3EF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813D7"/>
    <w:multiLevelType w:val="multilevel"/>
    <w:tmpl w:val="3EFE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06364"/>
    <w:multiLevelType w:val="multilevel"/>
    <w:tmpl w:val="9E92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64136">
    <w:abstractNumId w:val="0"/>
  </w:num>
  <w:num w:numId="2" w16cid:durableId="1436705892">
    <w:abstractNumId w:val="2"/>
  </w:num>
  <w:num w:numId="3" w16cid:durableId="1008018792">
    <w:abstractNumId w:val="1"/>
  </w:num>
  <w:num w:numId="4" w16cid:durableId="107167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10C38"/>
    <w:rsid w:val="000235E6"/>
    <w:rsid w:val="00036523"/>
    <w:rsid w:val="00037828"/>
    <w:rsid w:val="00040CA8"/>
    <w:rsid w:val="00042FD2"/>
    <w:rsid w:val="00043C8E"/>
    <w:rsid w:val="0004553D"/>
    <w:rsid w:val="000517CD"/>
    <w:rsid w:val="00052943"/>
    <w:rsid w:val="00055568"/>
    <w:rsid w:val="00071114"/>
    <w:rsid w:val="000712DE"/>
    <w:rsid w:val="00076E9F"/>
    <w:rsid w:val="00082BE7"/>
    <w:rsid w:val="00084BAB"/>
    <w:rsid w:val="000A25BE"/>
    <w:rsid w:val="000A7762"/>
    <w:rsid w:val="000B4FFB"/>
    <w:rsid w:val="000C0C49"/>
    <w:rsid w:val="000C6913"/>
    <w:rsid w:val="000D1BE4"/>
    <w:rsid w:val="000D4DDC"/>
    <w:rsid w:val="000E104A"/>
    <w:rsid w:val="000E274F"/>
    <w:rsid w:val="000E3CFD"/>
    <w:rsid w:val="000E43AE"/>
    <w:rsid w:val="000F1149"/>
    <w:rsid w:val="000F2690"/>
    <w:rsid w:val="0010243D"/>
    <w:rsid w:val="0010392B"/>
    <w:rsid w:val="001102B2"/>
    <w:rsid w:val="00115CE2"/>
    <w:rsid w:val="0011647B"/>
    <w:rsid w:val="001245E6"/>
    <w:rsid w:val="001247E5"/>
    <w:rsid w:val="00132051"/>
    <w:rsid w:val="00134F87"/>
    <w:rsid w:val="0014108E"/>
    <w:rsid w:val="00142E62"/>
    <w:rsid w:val="001453DD"/>
    <w:rsid w:val="00146A6E"/>
    <w:rsid w:val="001529E1"/>
    <w:rsid w:val="00156DBB"/>
    <w:rsid w:val="00157787"/>
    <w:rsid w:val="00160916"/>
    <w:rsid w:val="001642EA"/>
    <w:rsid w:val="00165BAD"/>
    <w:rsid w:val="001818E0"/>
    <w:rsid w:val="00194CE9"/>
    <w:rsid w:val="001A5262"/>
    <w:rsid w:val="001B4C8C"/>
    <w:rsid w:val="001B59E0"/>
    <w:rsid w:val="001C156D"/>
    <w:rsid w:val="001C71E9"/>
    <w:rsid w:val="001D168D"/>
    <w:rsid w:val="001E0F5D"/>
    <w:rsid w:val="00205D6E"/>
    <w:rsid w:val="00216DC8"/>
    <w:rsid w:val="0022321B"/>
    <w:rsid w:val="00225F7F"/>
    <w:rsid w:val="0023060B"/>
    <w:rsid w:val="00234D33"/>
    <w:rsid w:val="00242B42"/>
    <w:rsid w:val="0025519E"/>
    <w:rsid w:val="00256C41"/>
    <w:rsid w:val="002604E3"/>
    <w:rsid w:val="00260F3F"/>
    <w:rsid w:val="00261605"/>
    <w:rsid w:val="002677D2"/>
    <w:rsid w:val="00270A78"/>
    <w:rsid w:val="00270BDD"/>
    <w:rsid w:val="0028290D"/>
    <w:rsid w:val="002863D6"/>
    <w:rsid w:val="0029222C"/>
    <w:rsid w:val="002A164E"/>
    <w:rsid w:val="002A4CF9"/>
    <w:rsid w:val="002B0FA6"/>
    <w:rsid w:val="002B338A"/>
    <w:rsid w:val="002B522D"/>
    <w:rsid w:val="002C622E"/>
    <w:rsid w:val="002D3082"/>
    <w:rsid w:val="002D6EA6"/>
    <w:rsid w:val="002E0C42"/>
    <w:rsid w:val="002E1CFD"/>
    <w:rsid w:val="002E6859"/>
    <w:rsid w:val="002E6AA9"/>
    <w:rsid w:val="002E6BA2"/>
    <w:rsid w:val="002F095E"/>
    <w:rsid w:val="002F16BB"/>
    <w:rsid w:val="003016A6"/>
    <w:rsid w:val="003110D7"/>
    <w:rsid w:val="00311107"/>
    <w:rsid w:val="00312BCC"/>
    <w:rsid w:val="00317AB4"/>
    <w:rsid w:val="00317CCD"/>
    <w:rsid w:val="003238EF"/>
    <w:rsid w:val="003257E2"/>
    <w:rsid w:val="00325DEB"/>
    <w:rsid w:val="00334A28"/>
    <w:rsid w:val="00346711"/>
    <w:rsid w:val="00353DBD"/>
    <w:rsid w:val="00357799"/>
    <w:rsid w:val="00363A40"/>
    <w:rsid w:val="00383C91"/>
    <w:rsid w:val="00384C0E"/>
    <w:rsid w:val="00395B19"/>
    <w:rsid w:val="003A1F46"/>
    <w:rsid w:val="003A4757"/>
    <w:rsid w:val="003A5083"/>
    <w:rsid w:val="003B2D80"/>
    <w:rsid w:val="003B7A73"/>
    <w:rsid w:val="003C0E03"/>
    <w:rsid w:val="003C1741"/>
    <w:rsid w:val="003C6ABA"/>
    <w:rsid w:val="003D3C5C"/>
    <w:rsid w:val="003E2C4D"/>
    <w:rsid w:val="003E5663"/>
    <w:rsid w:val="003F0A0F"/>
    <w:rsid w:val="003F4928"/>
    <w:rsid w:val="00402BA2"/>
    <w:rsid w:val="00402CAB"/>
    <w:rsid w:val="00404F67"/>
    <w:rsid w:val="0041594F"/>
    <w:rsid w:val="0042137F"/>
    <w:rsid w:val="00421E56"/>
    <w:rsid w:val="00423BF2"/>
    <w:rsid w:val="00427AB6"/>
    <w:rsid w:val="00430D7E"/>
    <w:rsid w:val="0043171C"/>
    <w:rsid w:val="0043173C"/>
    <w:rsid w:val="004319C2"/>
    <w:rsid w:val="0043325D"/>
    <w:rsid w:val="00433434"/>
    <w:rsid w:val="00441AF4"/>
    <w:rsid w:val="00447CBF"/>
    <w:rsid w:val="0047189A"/>
    <w:rsid w:val="00491969"/>
    <w:rsid w:val="00493D20"/>
    <w:rsid w:val="004958A7"/>
    <w:rsid w:val="004A0A23"/>
    <w:rsid w:val="004A1550"/>
    <w:rsid w:val="004A1943"/>
    <w:rsid w:val="004A2F28"/>
    <w:rsid w:val="004A3DBF"/>
    <w:rsid w:val="004C1023"/>
    <w:rsid w:val="004C27E5"/>
    <w:rsid w:val="004C36FC"/>
    <w:rsid w:val="004C46B2"/>
    <w:rsid w:val="004C58AB"/>
    <w:rsid w:val="004D3EFA"/>
    <w:rsid w:val="004E1901"/>
    <w:rsid w:val="004E7A3C"/>
    <w:rsid w:val="004F0B58"/>
    <w:rsid w:val="004F5713"/>
    <w:rsid w:val="005007EA"/>
    <w:rsid w:val="00502D97"/>
    <w:rsid w:val="005048BB"/>
    <w:rsid w:val="00511739"/>
    <w:rsid w:val="00523543"/>
    <w:rsid w:val="00525B60"/>
    <w:rsid w:val="00526D0A"/>
    <w:rsid w:val="00534FCA"/>
    <w:rsid w:val="00545645"/>
    <w:rsid w:val="00546F21"/>
    <w:rsid w:val="00561DD7"/>
    <w:rsid w:val="00562DFE"/>
    <w:rsid w:val="005670CD"/>
    <w:rsid w:val="005674FA"/>
    <w:rsid w:val="00571CEA"/>
    <w:rsid w:val="00584CE9"/>
    <w:rsid w:val="00586B13"/>
    <w:rsid w:val="00587621"/>
    <w:rsid w:val="005A06B0"/>
    <w:rsid w:val="005A1D04"/>
    <w:rsid w:val="005D23C0"/>
    <w:rsid w:val="005D2845"/>
    <w:rsid w:val="005E1FFE"/>
    <w:rsid w:val="005F0256"/>
    <w:rsid w:val="005F08D3"/>
    <w:rsid w:val="006012E7"/>
    <w:rsid w:val="006037BD"/>
    <w:rsid w:val="00603F79"/>
    <w:rsid w:val="00616925"/>
    <w:rsid w:val="00620675"/>
    <w:rsid w:val="00621DE5"/>
    <w:rsid w:val="006269F0"/>
    <w:rsid w:val="00626C2F"/>
    <w:rsid w:val="0062764A"/>
    <w:rsid w:val="00637944"/>
    <w:rsid w:val="00641420"/>
    <w:rsid w:val="0064521E"/>
    <w:rsid w:val="00645263"/>
    <w:rsid w:val="006530C7"/>
    <w:rsid w:val="00655A9B"/>
    <w:rsid w:val="00662930"/>
    <w:rsid w:val="00671432"/>
    <w:rsid w:val="0067165F"/>
    <w:rsid w:val="0067333F"/>
    <w:rsid w:val="00673413"/>
    <w:rsid w:val="00676522"/>
    <w:rsid w:val="006805DE"/>
    <w:rsid w:val="00687C1F"/>
    <w:rsid w:val="006916DD"/>
    <w:rsid w:val="00694593"/>
    <w:rsid w:val="006B4028"/>
    <w:rsid w:val="006B77FA"/>
    <w:rsid w:val="006C5A4A"/>
    <w:rsid w:val="006D0D39"/>
    <w:rsid w:val="006D588A"/>
    <w:rsid w:val="006D7E6B"/>
    <w:rsid w:val="006E0725"/>
    <w:rsid w:val="006E38BA"/>
    <w:rsid w:val="006E4A39"/>
    <w:rsid w:val="006F4E2A"/>
    <w:rsid w:val="006F586D"/>
    <w:rsid w:val="00701214"/>
    <w:rsid w:val="00701CCE"/>
    <w:rsid w:val="00702E65"/>
    <w:rsid w:val="00705EA7"/>
    <w:rsid w:val="00707462"/>
    <w:rsid w:val="00710F8F"/>
    <w:rsid w:val="007122DB"/>
    <w:rsid w:val="00712A53"/>
    <w:rsid w:val="00713B0E"/>
    <w:rsid w:val="00716919"/>
    <w:rsid w:val="0071795C"/>
    <w:rsid w:val="007220D4"/>
    <w:rsid w:val="00732C6F"/>
    <w:rsid w:val="00740228"/>
    <w:rsid w:val="007451F2"/>
    <w:rsid w:val="00745730"/>
    <w:rsid w:val="007541AC"/>
    <w:rsid w:val="0075615A"/>
    <w:rsid w:val="00773A3C"/>
    <w:rsid w:val="00776397"/>
    <w:rsid w:val="00781BFF"/>
    <w:rsid w:val="00783930"/>
    <w:rsid w:val="00786D00"/>
    <w:rsid w:val="00787B3E"/>
    <w:rsid w:val="007A1C5C"/>
    <w:rsid w:val="007A69D4"/>
    <w:rsid w:val="007A74FE"/>
    <w:rsid w:val="007A7B5F"/>
    <w:rsid w:val="007C1CAD"/>
    <w:rsid w:val="007C2341"/>
    <w:rsid w:val="007C37E0"/>
    <w:rsid w:val="007C710A"/>
    <w:rsid w:val="007E0013"/>
    <w:rsid w:val="007E60EB"/>
    <w:rsid w:val="007F4881"/>
    <w:rsid w:val="00801CBF"/>
    <w:rsid w:val="008026BF"/>
    <w:rsid w:val="00802B8B"/>
    <w:rsid w:val="00810A71"/>
    <w:rsid w:val="00810EB7"/>
    <w:rsid w:val="008137D2"/>
    <w:rsid w:val="00814A1C"/>
    <w:rsid w:val="0081723F"/>
    <w:rsid w:val="008204F5"/>
    <w:rsid w:val="00825CAF"/>
    <w:rsid w:val="008503D4"/>
    <w:rsid w:val="008503D7"/>
    <w:rsid w:val="00852B7E"/>
    <w:rsid w:val="0086241D"/>
    <w:rsid w:val="00862648"/>
    <w:rsid w:val="00886A49"/>
    <w:rsid w:val="00887890"/>
    <w:rsid w:val="00891248"/>
    <w:rsid w:val="00894B77"/>
    <w:rsid w:val="008A20DF"/>
    <w:rsid w:val="008A3481"/>
    <w:rsid w:val="008A7186"/>
    <w:rsid w:val="008B07F7"/>
    <w:rsid w:val="008B1AC1"/>
    <w:rsid w:val="008B73E2"/>
    <w:rsid w:val="008B78E4"/>
    <w:rsid w:val="008C011F"/>
    <w:rsid w:val="008C0CBB"/>
    <w:rsid w:val="008C1755"/>
    <w:rsid w:val="008C3FED"/>
    <w:rsid w:val="008C5EC3"/>
    <w:rsid w:val="008E107C"/>
    <w:rsid w:val="008F3628"/>
    <w:rsid w:val="008F4E2F"/>
    <w:rsid w:val="008F518D"/>
    <w:rsid w:val="008F7DE8"/>
    <w:rsid w:val="00905DD1"/>
    <w:rsid w:val="00910CE9"/>
    <w:rsid w:val="009223D2"/>
    <w:rsid w:val="00927222"/>
    <w:rsid w:val="009277D0"/>
    <w:rsid w:val="00934585"/>
    <w:rsid w:val="0093546A"/>
    <w:rsid w:val="00946876"/>
    <w:rsid w:val="0095224B"/>
    <w:rsid w:val="00954562"/>
    <w:rsid w:val="009579B7"/>
    <w:rsid w:val="009711B1"/>
    <w:rsid w:val="00972294"/>
    <w:rsid w:val="0097284F"/>
    <w:rsid w:val="00977BE3"/>
    <w:rsid w:val="00991796"/>
    <w:rsid w:val="00991ADF"/>
    <w:rsid w:val="00994F2E"/>
    <w:rsid w:val="00997535"/>
    <w:rsid w:val="009976A0"/>
    <w:rsid w:val="009A7B0D"/>
    <w:rsid w:val="009B3337"/>
    <w:rsid w:val="009B5075"/>
    <w:rsid w:val="009B7611"/>
    <w:rsid w:val="009B7BDA"/>
    <w:rsid w:val="009C6295"/>
    <w:rsid w:val="009D1913"/>
    <w:rsid w:val="009D54EC"/>
    <w:rsid w:val="009F0665"/>
    <w:rsid w:val="009F4AD9"/>
    <w:rsid w:val="009F697A"/>
    <w:rsid w:val="00A06367"/>
    <w:rsid w:val="00A10858"/>
    <w:rsid w:val="00A2597B"/>
    <w:rsid w:val="00A35E56"/>
    <w:rsid w:val="00A35E62"/>
    <w:rsid w:val="00A36C06"/>
    <w:rsid w:val="00A377D9"/>
    <w:rsid w:val="00A47D67"/>
    <w:rsid w:val="00A55FBE"/>
    <w:rsid w:val="00A70291"/>
    <w:rsid w:val="00A72F6A"/>
    <w:rsid w:val="00A80570"/>
    <w:rsid w:val="00A8070D"/>
    <w:rsid w:val="00A84FEF"/>
    <w:rsid w:val="00A850BF"/>
    <w:rsid w:val="00A86274"/>
    <w:rsid w:val="00A87D51"/>
    <w:rsid w:val="00A93E83"/>
    <w:rsid w:val="00A95931"/>
    <w:rsid w:val="00A95C7A"/>
    <w:rsid w:val="00A95F92"/>
    <w:rsid w:val="00AA0CAC"/>
    <w:rsid w:val="00AB5391"/>
    <w:rsid w:val="00AB53E9"/>
    <w:rsid w:val="00AC144D"/>
    <w:rsid w:val="00AC5052"/>
    <w:rsid w:val="00AC7B68"/>
    <w:rsid w:val="00AD1F1F"/>
    <w:rsid w:val="00AF3869"/>
    <w:rsid w:val="00AF4929"/>
    <w:rsid w:val="00AF5732"/>
    <w:rsid w:val="00AF5BE1"/>
    <w:rsid w:val="00B0041B"/>
    <w:rsid w:val="00B00AB1"/>
    <w:rsid w:val="00B01172"/>
    <w:rsid w:val="00B05A45"/>
    <w:rsid w:val="00B17D27"/>
    <w:rsid w:val="00B21B4D"/>
    <w:rsid w:val="00B23E08"/>
    <w:rsid w:val="00B36AE1"/>
    <w:rsid w:val="00B50CEB"/>
    <w:rsid w:val="00B53702"/>
    <w:rsid w:val="00B53C6E"/>
    <w:rsid w:val="00B553B2"/>
    <w:rsid w:val="00B55467"/>
    <w:rsid w:val="00B621BD"/>
    <w:rsid w:val="00B64564"/>
    <w:rsid w:val="00B64F9A"/>
    <w:rsid w:val="00B656D3"/>
    <w:rsid w:val="00B71FFA"/>
    <w:rsid w:val="00B77555"/>
    <w:rsid w:val="00B81E06"/>
    <w:rsid w:val="00B81F14"/>
    <w:rsid w:val="00B82063"/>
    <w:rsid w:val="00B94534"/>
    <w:rsid w:val="00BA7946"/>
    <w:rsid w:val="00BA7C48"/>
    <w:rsid w:val="00BB0C14"/>
    <w:rsid w:val="00BB0C23"/>
    <w:rsid w:val="00BB1439"/>
    <w:rsid w:val="00BB4EFE"/>
    <w:rsid w:val="00BB76F3"/>
    <w:rsid w:val="00BC51CB"/>
    <w:rsid w:val="00BD119E"/>
    <w:rsid w:val="00BD2285"/>
    <w:rsid w:val="00BD7112"/>
    <w:rsid w:val="00BD7B0D"/>
    <w:rsid w:val="00BE6BCF"/>
    <w:rsid w:val="00BF1C56"/>
    <w:rsid w:val="00BF2946"/>
    <w:rsid w:val="00BF7B2D"/>
    <w:rsid w:val="00C0351A"/>
    <w:rsid w:val="00C10939"/>
    <w:rsid w:val="00C146D5"/>
    <w:rsid w:val="00C17C24"/>
    <w:rsid w:val="00C22190"/>
    <w:rsid w:val="00C2279C"/>
    <w:rsid w:val="00C25672"/>
    <w:rsid w:val="00C30FAD"/>
    <w:rsid w:val="00C403BE"/>
    <w:rsid w:val="00C41751"/>
    <w:rsid w:val="00C5382D"/>
    <w:rsid w:val="00C60A8B"/>
    <w:rsid w:val="00C679A7"/>
    <w:rsid w:val="00C715C5"/>
    <w:rsid w:val="00C776E0"/>
    <w:rsid w:val="00C80FF9"/>
    <w:rsid w:val="00C8347A"/>
    <w:rsid w:val="00C97512"/>
    <w:rsid w:val="00CA2181"/>
    <w:rsid w:val="00CA2634"/>
    <w:rsid w:val="00CA2D9E"/>
    <w:rsid w:val="00CA4A28"/>
    <w:rsid w:val="00CA55A4"/>
    <w:rsid w:val="00CA65CE"/>
    <w:rsid w:val="00CA684D"/>
    <w:rsid w:val="00CA70DB"/>
    <w:rsid w:val="00CB2225"/>
    <w:rsid w:val="00CC2224"/>
    <w:rsid w:val="00CC45EC"/>
    <w:rsid w:val="00CC5311"/>
    <w:rsid w:val="00CD51D2"/>
    <w:rsid w:val="00CD7AEF"/>
    <w:rsid w:val="00CE03FA"/>
    <w:rsid w:val="00CE1EA8"/>
    <w:rsid w:val="00CE6530"/>
    <w:rsid w:val="00CF0480"/>
    <w:rsid w:val="00CF4136"/>
    <w:rsid w:val="00CF7F97"/>
    <w:rsid w:val="00D04AEB"/>
    <w:rsid w:val="00D10A3E"/>
    <w:rsid w:val="00D14C5B"/>
    <w:rsid w:val="00D166A8"/>
    <w:rsid w:val="00D2677C"/>
    <w:rsid w:val="00D30D2F"/>
    <w:rsid w:val="00D30F51"/>
    <w:rsid w:val="00D31D97"/>
    <w:rsid w:val="00D330C2"/>
    <w:rsid w:val="00D33404"/>
    <w:rsid w:val="00D35B14"/>
    <w:rsid w:val="00D40419"/>
    <w:rsid w:val="00D47D6E"/>
    <w:rsid w:val="00D51968"/>
    <w:rsid w:val="00D63C19"/>
    <w:rsid w:val="00D728D8"/>
    <w:rsid w:val="00D7354D"/>
    <w:rsid w:val="00D74062"/>
    <w:rsid w:val="00D74B56"/>
    <w:rsid w:val="00D75913"/>
    <w:rsid w:val="00D80230"/>
    <w:rsid w:val="00D811CA"/>
    <w:rsid w:val="00D878CB"/>
    <w:rsid w:val="00D90948"/>
    <w:rsid w:val="00D9422B"/>
    <w:rsid w:val="00D97A7C"/>
    <w:rsid w:val="00DA1E01"/>
    <w:rsid w:val="00DA3274"/>
    <w:rsid w:val="00DB2A7E"/>
    <w:rsid w:val="00DB692A"/>
    <w:rsid w:val="00DC162F"/>
    <w:rsid w:val="00DC645C"/>
    <w:rsid w:val="00DD4BE6"/>
    <w:rsid w:val="00DE1884"/>
    <w:rsid w:val="00DE3D33"/>
    <w:rsid w:val="00E02971"/>
    <w:rsid w:val="00E042EA"/>
    <w:rsid w:val="00E10C1E"/>
    <w:rsid w:val="00E12B60"/>
    <w:rsid w:val="00E15BC5"/>
    <w:rsid w:val="00E1730E"/>
    <w:rsid w:val="00E20F15"/>
    <w:rsid w:val="00E22CD3"/>
    <w:rsid w:val="00E2726D"/>
    <w:rsid w:val="00E32887"/>
    <w:rsid w:val="00E32B6A"/>
    <w:rsid w:val="00E3407F"/>
    <w:rsid w:val="00E462D0"/>
    <w:rsid w:val="00E51803"/>
    <w:rsid w:val="00E5354C"/>
    <w:rsid w:val="00E65286"/>
    <w:rsid w:val="00E6590A"/>
    <w:rsid w:val="00E72949"/>
    <w:rsid w:val="00E74539"/>
    <w:rsid w:val="00E7750F"/>
    <w:rsid w:val="00E815D3"/>
    <w:rsid w:val="00E87A98"/>
    <w:rsid w:val="00E87FCF"/>
    <w:rsid w:val="00E90859"/>
    <w:rsid w:val="00E90943"/>
    <w:rsid w:val="00E926D7"/>
    <w:rsid w:val="00E9382E"/>
    <w:rsid w:val="00E949ED"/>
    <w:rsid w:val="00E97EDC"/>
    <w:rsid w:val="00EA4220"/>
    <w:rsid w:val="00EA44FE"/>
    <w:rsid w:val="00EB37CF"/>
    <w:rsid w:val="00EB7481"/>
    <w:rsid w:val="00EC0D33"/>
    <w:rsid w:val="00ED118E"/>
    <w:rsid w:val="00EE655C"/>
    <w:rsid w:val="00EF12D3"/>
    <w:rsid w:val="00EF527F"/>
    <w:rsid w:val="00EF6EF4"/>
    <w:rsid w:val="00F064FF"/>
    <w:rsid w:val="00F1408A"/>
    <w:rsid w:val="00F204F2"/>
    <w:rsid w:val="00F207B9"/>
    <w:rsid w:val="00F237DE"/>
    <w:rsid w:val="00F344E9"/>
    <w:rsid w:val="00F35E3B"/>
    <w:rsid w:val="00F36D7C"/>
    <w:rsid w:val="00F37E72"/>
    <w:rsid w:val="00F40D51"/>
    <w:rsid w:val="00F43EF7"/>
    <w:rsid w:val="00F445B3"/>
    <w:rsid w:val="00F4703C"/>
    <w:rsid w:val="00F5240C"/>
    <w:rsid w:val="00F577B5"/>
    <w:rsid w:val="00F64911"/>
    <w:rsid w:val="00F667E1"/>
    <w:rsid w:val="00F71D75"/>
    <w:rsid w:val="00F752C3"/>
    <w:rsid w:val="00F755F3"/>
    <w:rsid w:val="00F86A96"/>
    <w:rsid w:val="00F972F5"/>
    <w:rsid w:val="00FA1C05"/>
    <w:rsid w:val="00FA44B9"/>
    <w:rsid w:val="00FB1787"/>
    <w:rsid w:val="00FB30C7"/>
    <w:rsid w:val="00FC72C3"/>
    <w:rsid w:val="00FD4187"/>
    <w:rsid w:val="00FD5A2F"/>
    <w:rsid w:val="00FD6C1E"/>
    <w:rsid w:val="00FE4A16"/>
    <w:rsid w:val="00FE6281"/>
    <w:rsid w:val="00FF1536"/>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5:docId w15:val="{194C4679-87B7-424B-B975-E83DCFD0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2F09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09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77D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styleId="UnresolvedMention">
    <w:name w:val="Unresolved Mention"/>
    <w:basedOn w:val="DefaultParagraphFont"/>
    <w:uiPriority w:val="99"/>
    <w:rsid w:val="002F16BB"/>
    <w:rPr>
      <w:color w:val="605E5C"/>
      <w:shd w:val="clear" w:color="auto" w:fill="E1DFDD"/>
    </w:rPr>
  </w:style>
  <w:style w:type="character" w:styleId="FollowedHyperlink">
    <w:name w:val="FollowedHyperlink"/>
    <w:basedOn w:val="DefaultParagraphFont"/>
    <w:uiPriority w:val="99"/>
    <w:semiHidden/>
    <w:unhideWhenUsed/>
    <w:rsid w:val="00A80570"/>
    <w:rPr>
      <w:color w:val="954F72" w:themeColor="followedHyperlink"/>
      <w:u w:val="single"/>
    </w:rPr>
  </w:style>
  <w:style w:type="character" w:customStyle="1" w:styleId="Heading3Char">
    <w:name w:val="Heading 3 Char"/>
    <w:basedOn w:val="DefaultParagraphFont"/>
    <w:link w:val="Heading3"/>
    <w:uiPriority w:val="9"/>
    <w:semiHidden/>
    <w:rsid w:val="00A377D9"/>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2F09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09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3005">
      <w:bodyDiv w:val="1"/>
      <w:marLeft w:val="0"/>
      <w:marRight w:val="0"/>
      <w:marTop w:val="0"/>
      <w:marBottom w:val="0"/>
      <w:divBdr>
        <w:top w:val="none" w:sz="0" w:space="0" w:color="auto"/>
        <w:left w:val="none" w:sz="0" w:space="0" w:color="auto"/>
        <w:bottom w:val="none" w:sz="0" w:space="0" w:color="auto"/>
        <w:right w:val="none" w:sz="0" w:space="0" w:color="auto"/>
      </w:divBdr>
    </w:div>
    <w:div w:id="1513957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raclon.com/about/modern-flex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fellows@adcomm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channel/UCAZGpziB6Lq_Kx8ROgoMdCA/featur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ni.vanrensburg@miraclon.com" TargetMode="External"/><Relationship Id="rId5" Type="http://schemas.openxmlformats.org/officeDocument/2006/relationships/styles" Target="styles.xml"/><Relationship Id="rId15" Type="http://schemas.openxmlformats.org/officeDocument/2006/relationships/hyperlink" Target="https://www.linkedin.com/company/miraclon-corporation/"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racl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6bc4e98f8ec6b30fd6aca11254c3ba74">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755e73fd3caf493ff29f7d543ec9c7d"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9137F-77C4-4856-8323-D60D8AE90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780F31BF-F097-4AA5-AD09-7DAC0A9D5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Links>
    <vt:vector size="30" baseType="variant">
      <vt:variant>
        <vt:i4>1376293</vt:i4>
      </vt:variant>
      <vt:variant>
        <vt:i4>12</vt:i4>
      </vt:variant>
      <vt:variant>
        <vt:i4>0</vt:i4>
      </vt:variant>
      <vt:variant>
        <vt:i4>5</vt:i4>
      </vt:variant>
      <vt:variant>
        <vt:lpwstr>https://www.youtube.com/channel/UCAZGpziB6Lq_Kx8ROgoMdCA/featured</vt:lpwstr>
      </vt:variant>
      <vt:variant>
        <vt:lpwstr/>
      </vt:variant>
      <vt:variant>
        <vt:i4>4128876</vt:i4>
      </vt:variant>
      <vt:variant>
        <vt:i4>9</vt:i4>
      </vt:variant>
      <vt:variant>
        <vt:i4>0</vt:i4>
      </vt:variant>
      <vt:variant>
        <vt:i4>5</vt:i4>
      </vt:variant>
      <vt:variant>
        <vt:lpwstr>https://www.linkedin.com/company/miraclon-corporation/</vt:lpwstr>
      </vt:variant>
      <vt:variant>
        <vt:lpwstr/>
      </vt:variant>
      <vt:variant>
        <vt:i4>5636180</vt:i4>
      </vt:variant>
      <vt:variant>
        <vt:i4>6</vt:i4>
      </vt:variant>
      <vt:variant>
        <vt:i4>0</vt:i4>
      </vt:variant>
      <vt:variant>
        <vt:i4>5</vt:i4>
      </vt:variant>
      <vt:variant>
        <vt:lpwstr>http://www.miraclon.com/</vt:lpwstr>
      </vt:variant>
      <vt:variant>
        <vt:lpwstr/>
      </vt:variant>
      <vt:variant>
        <vt:i4>5963789</vt:i4>
      </vt:variant>
      <vt:variant>
        <vt:i4>3</vt:i4>
      </vt:variant>
      <vt:variant>
        <vt:i4>0</vt:i4>
      </vt:variant>
      <vt:variant>
        <vt:i4>5</vt:i4>
      </vt:variant>
      <vt:variant>
        <vt:lpwstr>https://www.miraclon.com/about/modern-flexo/</vt:lpwstr>
      </vt:variant>
      <vt:variant>
        <vt:lpwstr/>
      </vt:variant>
      <vt:variant>
        <vt:i4>7208961</vt:i4>
      </vt:variant>
      <vt:variant>
        <vt:i4>0</vt:i4>
      </vt:variant>
      <vt:variant>
        <vt:i4>0</vt:i4>
      </vt:variant>
      <vt:variant>
        <vt:i4>5</vt:i4>
      </vt:variant>
      <vt:variant>
        <vt:lpwstr>mailto:elni.vanrensburg@miraclon.com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9</cp:revision>
  <cp:lastPrinted>2023-12-01T09:56:00Z</cp:lastPrinted>
  <dcterms:created xsi:type="dcterms:W3CDTF">2025-10-30T14:41:00Z</dcterms:created>
  <dcterms:modified xsi:type="dcterms:W3CDTF">2025-11-04T10:54:00Z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